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8477A" w14:textId="5F4D3F86" w:rsidR="002B30D1" w:rsidRPr="008A7D65" w:rsidRDefault="006A69BA" w:rsidP="008A7D65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6A69BA">
        <w:rPr>
          <w:rFonts w:ascii="Book Antiqua" w:hAnsi="Book Antiqua"/>
          <w:noProof/>
          <w:sz w:val="28"/>
          <w:szCs w:val="28"/>
          <w:lang w:eastAsia="hu-HU"/>
        </w:rPr>
        <w:drawing>
          <wp:anchor distT="0" distB="0" distL="114300" distR="114300" simplePos="0" relativeHeight="251659264" behindDoc="0" locked="0" layoutInCell="1" allowOverlap="1" wp14:anchorId="2C40269B" wp14:editId="6C19F112">
            <wp:simplePos x="0" y="0"/>
            <wp:positionH relativeFrom="column">
              <wp:posOffset>-52070</wp:posOffset>
            </wp:positionH>
            <wp:positionV relativeFrom="paragraph">
              <wp:posOffset>81280</wp:posOffset>
            </wp:positionV>
            <wp:extent cx="1276350" cy="2003425"/>
            <wp:effectExtent l="0" t="0" r="0" b="0"/>
            <wp:wrapSquare wrapText="bothSides"/>
            <wp:docPr id="1" name="Kép 1" descr="C:\Users\Otthon\Desktop\94kézirat\hernádi\letölté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thon\Desktop\94kézirat\hernádi\letöltés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F315F" w14:textId="77777777" w:rsidR="006A69BA" w:rsidRDefault="006A69BA" w:rsidP="008A7D65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</w:p>
    <w:p w14:paraId="4317A915" w14:textId="3A422FC3" w:rsidR="002B30D1" w:rsidRPr="006A69BA" w:rsidRDefault="00BA2FD1" w:rsidP="006A69BA">
      <w:pPr>
        <w:spacing w:after="0" w:line="360" w:lineRule="auto"/>
        <w:ind w:firstLine="709"/>
        <w:jc w:val="both"/>
        <w:rPr>
          <w:rFonts w:ascii="Book Antiqua" w:hAnsi="Book Antiqua"/>
          <w:sz w:val="36"/>
          <w:szCs w:val="36"/>
        </w:rPr>
      </w:pPr>
      <w:r w:rsidRPr="006A69BA">
        <w:rPr>
          <w:rFonts w:ascii="Book Antiqua" w:hAnsi="Book Antiqua"/>
          <w:sz w:val="36"/>
          <w:szCs w:val="36"/>
        </w:rPr>
        <w:t>Szakonyi Károly</w:t>
      </w:r>
    </w:p>
    <w:p w14:paraId="2907EEAE" w14:textId="7A354D18" w:rsidR="00D04DB2" w:rsidRPr="006A69BA" w:rsidRDefault="002B30D1" w:rsidP="008A7D65">
      <w:pPr>
        <w:spacing w:after="0" w:line="240" w:lineRule="auto"/>
        <w:ind w:firstLine="709"/>
        <w:jc w:val="both"/>
        <w:rPr>
          <w:rFonts w:ascii="Book Antiqua" w:hAnsi="Book Antiqua"/>
          <w:bCs/>
          <w:i/>
          <w:sz w:val="40"/>
          <w:szCs w:val="40"/>
        </w:rPr>
      </w:pPr>
      <w:r w:rsidRPr="006A69BA">
        <w:rPr>
          <w:rFonts w:ascii="Book Antiqua" w:hAnsi="Book Antiqua"/>
          <w:bCs/>
          <w:i/>
          <w:sz w:val="40"/>
          <w:szCs w:val="40"/>
        </w:rPr>
        <w:t>Az idén lenne 100</w:t>
      </w:r>
      <w:r w:rsidR="00BA2FD1" w:rsidRPr="006A69BA">
        <w:rPr>
          <w:rFonts w:ascii="Book Antiqua" w:hAnsi="Book Antiqua"/>
          <w:bCs/>
          <w:i/>
          <w:sz w:val="40"/>
          <w:szCs w:val="40"/>
        </w:rPr>
        <w:t xml:space="preserve"> </w:t>
      </w:r>
      <w:r w:rsidR="00297347" w:rsidRPr="006A69BA">
        <w:rPr>
          <w:rFonts w:ascii="Book Antiqua" w:hAnsi="Book Antiqua"/>
          <w:bCs/>
          <w:i/>
          <w:sz w:val="40"/>
          <w:szCs w:val="40"/>
        </w:rPr>
        <w:t xml:space="preserve">éves </w:t>
      </w:r>
      <w:r w:rsidRPr="006A69BA">
        <w:rPr>
          <w:rFonts w:ascii="Book Antiqua" w:hAnsi="Book Antiqua"/>
          <w:bCs/>
          <w:i/>
          <w:sz w:val="40"/>
          <w:szCs w:val="40"/>
        </w:rPr>
        <w:t>Hernádi Gyula</w:t>
      </w:r>
    </w:p>
    <w:p w14:paraId="37EA5BAD" w14:textId="77777777" w:rsidR="002B30D1" w:rsidRPr="008A7D65" w:rsidRDefault="002B30D1" w:rsidP="008A7D65">
      <w:pPr>
        <w:spacing w:after="0" w:line="240" w:lineRule="auto"/>
        <w:ind w:firstLine="709"/>
        <w:jc w:val="both"/>
        <w:rPr>
          <w:rFonts w:ascii="Book Antiqua" w:hAnsi="Book Antiqua"/>
          <w:b/>
          <w:bCs/>
          <w:sz w:val="28"/>
          <w:szCs w:val="28"/>
        </w:rPr>
      </w:pPr>
    </w:p>
    <w:p w14:paraId="4F424351" w14:textId="77777777" w:rsidR="006A69BA" w:rsidRDefault="006A69BA" w:rsidP="008A7D65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</w:p>
    <w:p w14:paraId="4DC054A8" w14:textId="77777777" w:rsidR="006A69BA" w:rsidRDefault="006A69BA" w:rsidP="008A7D65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</w:p>
    <w:p w14:paraId="5477ECB5" w14:textId="77777777" w:rsidR="006A69BA" w:rsidRDefault="006A69BA" w:rsidP="008A7D65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</w:p>
    <w:p w14:paraId="5756B624" w14:textId="77777777" w:rsidR="006A69BA" w:rsidRDefault="006A69BA" w:rsidP="008A7D65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</w:p>
    <w:p w14:paraId="305C45D4" w14:textId="199974DB" w:rsidR="00C10263" w:rsidRPr="008A7D65" w:rsidRDefault="006A69BA" w:rsidP="008A7D65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6A69BA">
        <w:rPr>
          <w:rFonts w:ascii="Book Antiqua" w:hAnsi="Book Antiqua"/>
          <w:noProof/>
          <w:sz w:val="28"/>
          <w:szCs w:val="28"/>
          <w:lang w:eastAsia="hu-HU"/>
        </w:rPr>
        <w:drawing>
          <wp:anchor distT="0" distB="0" distL="114300" distR="114300" simplePos="0" relativeHeight="251661312" behindDoc="0" locked="0" layoutInCell="1" allowOverlap="1" wp14:anchorId="19054703" wp14:editId="19361385">
            <wp:simplePos x="0" y="0"/>
            <wp:positionH relativeFrom="column">
              <wp:posOffset>4510405</wp:posOffset>
            </wp:positionH>
            <wp:positionV relativeFrom="paragraph">
              <wp:posOffset>1128395</wp:posOffset>
            </wp:positionV>
            <wp:extent cx="1270635" cy="1727835"/>
            <wp:effectExtent l="0" t="0" r="5715" b="5715"/>
            <wp:wrapSquare wrapText="bothSides"/>
            <wp:docPr id="2" name="Kép 2" descr="C:\Users\Otthon\Desktop\94kézirat\hernádi\covers_44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tthon\Desktop\94kézirat\hernádi\covers_4417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263" w:rsidRPr="008A7D65">
        <w:rPr>
          <w:rFonts w:ascii="Book Antiqua" w:hAnsi="Book Antiqua"/>
          <w:sz w:val="28"/>
          <w:szCs w:val="28"/>
        </w:rPr>
        <w:t xml:space="preserve">Aki ismerte Hernádi Gyulát, az jól tudja, milyen éles elméjű, nagy műveltségű, logikus észjárású író volt, </w:t>
      </w:r>
      <w:r w:rsidR="008A7D65">
        <w:rPr>
          <w:rFonts w:ascii="Book Antiqua" w:hAnsi="Book Antiqua"/>
          <w:sz w:val="28"/>
          <w:szCs w:val="28"/>
        </w:rPr>
        <w:t xml:space="preserve">ami által szinte predesztinálva </w:t>
      </w:r>
      <w:r w:rsidR="00C10263" w:rsidRPr="008A7D65">
        <w:rPr>
          <w:rFonts w:ascii="Book Antiqua" w:hAnsi="Book Antiqua"/>
          <w:sz w:val="28"/>
          <w:szCs w:val="28"/>
        </w:rPr>
        <w:t>volt a legképtelenebb,</w:t>
      </w:r>
      <w:r w:rsidR="002B30D1" w:rsidRPr="008A7D65">
        <w:rPr>
          <w:rFonts w:ascii="Book Antiqua" w:hAnsi="Book Antiqua"/>
          <w:sz w:val="28"/>
          <w:szCs w:val="28"/>
        </w:rPr>
        <w:t xml:space="preserve"> </w:t>
      </w:r>
      <w:r w:rsidR="00C10263" w:rsidRPr="008A7D65">
        <w:rPr>
          <w:rFonts w:ascii="Book Antiqua" w:hAnsi="Book Antiqua"/>
          <w:sz w:val="28"/>
          <w:szCs w:val="28"/>
        </w:rPr>
        <w:t>legfantasztikusabb történet</w:t>
      </w:r>
      <w:r w:rsidR="009D33A5" w:rsidRPr="008A7D65">
        <w:rPr>
          <w:rFonts w:ascii="Book Antiqua" w:hAnsi="Book Antiqua"/>
          <w:sz w:val="28"/>
          <w:szCs w:val="28"/>
        </w:rPr>
        <w:t>ek</w:t>
      </w:r>
      <w:r w:rsidR="00C10263" w:rsidRPr="008A7D65">
        <w:rPr>
          <w:rFonts w:ascii="Book Antiqua" w:hAnsi="Book Antiqua"/>
          <w:sz w:val="28"/>
          <w:szCs w:val="28"/>
        </w:rPr>
        <w:t xml:space="preserve"> kitalálására.</w:t>
      </w:r>
      <w:r w:rsidR="00AD0B0A" w:rsidRPr="008A7D65">
        <w:rPr>
          <w:rFonts w:ascii="Book Antiqua" w:hAnsi="Book Antiqua"/>
          <w:sz w:val="28"/>
          <w:szCs w:val="28"/>
        </w:rPr>
        <w:t xml:space="preserve"> Olyanokra, mint az </w:t>
      </w:r>
      <w:r w:rsidR="00AD0B0A" w:rsidRPr="008A7D65">
        <w:rPr>
          <w:rFonts w:ascii="Book Antiqua" w:hAnsi="Book Antiqua"/>
          <w:i/>
          <w:sz w:val="28"/>
          <w:szCs w:val="28"/>
        </w:rPr>
        <w:t>Erőd,</w:t>
      </w:r>
      <w:r w:rsidR="00B00C3B" w:rsidRPr="008A7D65">
        <w:rPr>
          <w:rFonts w:ascii="Book Antiqua" w:hAnsi="Book Antiqua"/>
          <w:sz w:val="28"/>
          <w:szCs w:val="28"/>
        </w:rPr>
        <w:t xml:space="preserve"> a </w:t>
      </w:r>
      <w:r w:rsidR="00AD0B0A" w:rsidRPr="008A7D65">
        <w:rPr>
          <w:rFonts w:ascii="Book Antiqua" w:hAnsi="Book Antiqua"/>
          <w:i/>
          <w:sz w:val="28"/>
          <w:szCs w:val="28"/>
        </w:rPr>
        <w:t>Frankenste</w:t>
      </w:r>
      <w:r w:rsidR="00B00C3B" w:rsidRPr="008A7D65">
        <w:rPr>
          <w:rFonts w:ascii="Book Antiqua" w:hAnsi="Book Antiqua"/>
          <w:i/>
          <w:sz w:val="28"/>
          <w:szCs w:val="28"/>
        </w:rPr>
        <w:t>i</w:t>
      </w:r>
      <w:r w:rsidR="00AD0B0A" w:rsidRPr="008A7D65">
        <w:rPr>
          <w:rFonts w:ascii="Book Antiqua" w:hAnsi="Book Antiqua"/>
          <w:i/>
          <w:sz w:val="28"/>
          <w:szCs w:val="28"/>
        </w:rPr>
        <w:t xml:space="preserve">n, </w:t>
      </w:r>
      <w:r w:rsidR="00B00C3B" w:rsidRPr="008A7D65">
        <w:rPr>
          <w:rFonts w:ascii="Book Antiqua" w:hAnsi="Book Antiqua"/>
          <w:sz w:val="28"/>
          <w:szCs w:val="28"/>
        </w:rPr>
        <w:t>a</w:t>
      </w:r>
      <w:r w:rsidR="008A7D65">
        <w:rPr>
          <w:rFonts w:ascii="Book Antiqua" w:hAnsi="Book Antiqua"/>
          <w:i/>
          <w:sz w:val="28"/>
          <w:szCs w:val="28"/>
        </w:rPr>
        <w:t xml:space="preserve"> Drakula,</w:t>
      </w:r>
      <w:r w:rsidR="00B00C3B" w:rsidRPr="008A7D65">
        <w:rPr>
          <w:rFonts w:ascii="Book Antiqua" w:hAnsi="Book Antiqua"/>
          <w:i/>
          <w:sz w:val="28"/>
          <w:szCs w:val="28"/>
        </w:rPr>
        <w:t xml:space="preserve"> </w:t>
      </w:r>
      <w:r w:rsidR="00B00C3B" w:rsidRPr="008A7D65">
        <w:rPr>
          <w:rFonts w:ascii="Book Antiqua" w:hAnsi="Book Antiqua"/>
          <w:sz w:val="28"/>
          <w:szCs w:val="28"/>
        </w:rPr>
        <w:t xml:space="preserve">a </w:t>
      </w:r>
      <w:r w:rsidR="00AD0B0A" w:rsidRPr="008A7D65">
        <w:rPr>
          <w:rFonts w:ascii="Book Antiqua" w:hAnsi="Book Antiqua"/>
          <w:i/>
          <w:sz w:val="28"/>
          <w:szCs w:val="28"/>
        </w:rPr>
        <w:t>Lélekvándorlás</w:t>
      </w:r>
      <w:r w:rsidR="00B00C3B" w:rsidRPr="008A7D65">
        <w:rPr>
          <w:rFonts w:ascii="Book Antiqua" w:hAnsi="Book Antiqua"/>
          <w:i/>
          <w:sz w:val="28"/>
          <w:szCs w:val="28"/>
        </w:rPr>
        <w:t>,</w:t>
      </w:r>
      <w:r w:rsidR="00AD0B0A" w:rsidRPr="008A7D65">
        <w:rPr>
          <w:rFonts w:ascii="Book Antiqua" w:hAnsi="Book Antiqua"/>
          <w:i/>
          <w:sz w:val="28"/>
          <w:szCs w:val="28"/>
        </w:rPr>
        <w:t xml:space="preserve"> </w:t>
      </w:r>
      <w:r w:rsidR="00AD0B0A" w:rsidRPr="008A7D65">
        <w:rPr>
          <w:rFonts w:ascii="Book Antiqua" w:hAnsi="Book Antiqua"/>
          <w:sz w:val="28"/>
          <w:szCs w:val="28"/>
        </w:rPr>
        <w:t xml:space="preserve">és amiről szólni szeretnénk, a </w:t>
      </w:r>
      <w:r w:rsidR="00AD0B0A" w:rsidRPr="008A7D65">
        <w:rPr>
          <w:rFonts w:ascii="Book Antiqua" w:hAnsi="Book Antiqua"/>
          <w:i/>
          <w:sz w:val="28"/>
          <w:szCs w:val="28"/>
        </w:rPr>
        <w:t>Hasfelmetsző Jack.</w:t>
      </w:r>
      <w:r w:rsidR="00627A04" w:rsidRPr="008A7D65">
        <w:rPr>
          <w:rFonts w:ascii="Book Antiqua" w:hAnsi="Book Antiqua"/>
          <w:i/>
          <w:sz w:val="28"/>
          <w:szCs w:val="28"/>
        </w:rPr>
        <w:t xml:space="preserve"> </w:t>
      </w:r>
      <w:r w:rsidR="00B00C3B" w:rsidRPr="008A7D65">
        <w:rPr>
          <w:rFonts w:ascii="Book Antiqua" w:hAnsi="Book Antiqua"/>
          <w:sz w:val="28"/>
          <w:szCs w:val="28"/>
        </w:rPr>
        <w:t>Az utóbbi könyv</w:t>
      </w:r>
      <w:r w:rsidR="00C10263" w:rsidRPr="008A7D65">
        <w:rPr>
          <w:rFonts w:ascii="Book Antiqua" w:hAnsi="Book Antiqua"/>
          <w:sz w:val="28"/>
          <w:szCs w:val="28"/>
        </w:rPr>
        <w:t xml:space="preserve"> </w:t>
      </w:r>
      <w:r w:rsidR="00B00C3B" w:rsidRPr="008A7D65">
        <w:rPr>
          <w:rFonts w:ascii="Book Antiqua" w:hAnsi="Book Antiqua"/>
          <w:sz w:val="28"/>
          <w:szCs w:val="28"/>
        </w:rPr>
        <w:t>is</w:t>
      </w:r>
      <w:r w:rsidR="009D33A5" w:rsidRPr="008A7D65">
        <w:rPr>
          <w:rFonts w:ascii="Book Antiqua" w:hAnsi="Book Antiqua"/>
          <w:sz w:val="28"/>
          <w:szCs w:val="28"/>
        </w:rPr>
        <w:t xml:space="preserve"> meg</w:t>
      </w:r>
      <w:r w:rsidR="00B00C3B" w:rsidRPr="008A7D65">
        <w:rPr>
          <w:rFonts w:ascii="Book Antiqua" w:hAnsi="Book Antiqua"/>
          <w:sz w:val="28"/>
          <w:szCs w:val="28"/>
        </w:rPr>
        <w:t xml:space="preserve"> dráma</w:t>
      </w:r>
      <w:r w:rsidR="009D33A5" w:rsidRPr="008A7D65">
        <w:rPr>
          <w:rFonts w:ascii="Book Antiqua" w:hAnsi="Book Antiqua"/>
          <w:sz w:val="28"/>
          <w:szCs w:val="28"/>
        </w:rPr>
        <w:t xml:space="preserve"> is</w:t>
      </w:r>
      <w:r w:rsidR="00B00C3B" w:rsidRPr="008A7D65">
        <w:rPr>
          <w:rFonts w:ascii="Book Antiqua" w:hAnsi="Book Antiqua"/>
          <w:sz w:val="28"/>
          <w:szCs w:val="28"/>
        </w:rPr>
        <w:t>. Valós</w:t>
      </w:r>
      <w:r w:rsidR="008A7D65">
        <w:rPr>
          <w:rFonts w:ascii="Book Antiqua" w:hAnsi="Book Antiqua"/>
          <w:sz w:val="28"/>
          <w:szCs w:val="28"/>
        </w:rPr>
        <w:t xml:space="preserve">ágos krimi, annyira, hogy maga </w:t>
      </w:r>
      <w:r w:rsidR="00B00C3B" w:rsidRPr="008A7D65">
        <w:rPr>
          <w:rFonts w:ascii="Book Antiqua" w:hAnsi="Book Antiqua"/>
          <w:i/>
          <w:sz w:val="28"/>
          <w:szCs w:val="28"/>
        </w:rPr>
        <w:t xml:space="preserve">Sherlock Holmes </w:t>
      </w:r>
      <w:r w:rsidR="00B00C3B" w:rsidRPr="008A7D65">
        <w:rPr>
          <w:rFonts w:ascii="Book Antiqua" w:hAnsi="Book Antiqua"/>
          <w:sz w:val="28"/>
          <w:szCs w:val="28"/>
        </w:rPr>
        <w:t xml:space="preserve">és elmaradhatatlan társa </w:t>
      </w:r>
      <w:r w:rsidR="00B00C3B" w:rsidRPr="008A7D65">
        <w:rPr>
          <w:rFonts w:ascii="Book Antiqua" w:hAnsi="Book Antiqua"/>
          <w:i/>
          <w:sz w:val="28"/>
          <w:szCs w:val="28"/>
        </w:rPr>
        <w:t>Watson doktor</w:t>
      </w:r>
      <w:r w:rsidR="00B00C3B" w:rsidRPr="008A7D65">
        <w:rPr>
          <w:rFonts w:ascii="Book Antiqua" w:hAnsi="Book Antiqua"/>
          <w:sz w:val="28"/>
          <w:szCs w:val="28"/>
        </w:rPr>
        <w:t xml:space="preserve"> vezetik benne </w:t>
      </w:r>
      <w:r w:rsidR="009D33A5" w:rsidRPr="008A7D65">
        <w:rPr>
          <w:rFonts w:ascii="Book Antiqua" w:hAnsi="Book Antiqua"/>
          <w:sz w:val="28"/>
          <w:szCs w:val="28"/>
        </w:rPr>
        <w:t>egy bűntény felderítését.</w:t>
      </w:r>
      <w:r w:rsidR="00B00C3B" w:rsidRPr="008A7D65">
        <w:rPr>
          <w:rFonts w:ascii="Book Antiqua" w:hAnsi="Book Antiqua"/>
          <w:sz w:val="28"/>
          <w:szCs w:val="28"/>
        </w:rPr>
        <w:t xml:space="preserve"> A színpadi változatnak, </w:t>
      </w:r>
      <w:r w:rsidR="00B00C3B" w:rsidRPr="008A7D65">
        <w:rPr>
          <w:rFonts w:ascii="Book Antiqua" w:hAnsi="Book Antiqua"/>
          <w:i/>
          <w:sz w:val="28"/>
          <w:szCs w:val="28"/>
        </w:rPr>
        <w:t>Jancsó Miklós</w:t>
      </w:r>
      <w:r w:rsidR="00B00C3B" w:rsidRPr="008A7D65">
        <w:rPr>
          <w:rFonts w:ascii="Book Antiqua" w:hAnsi="Book Antiqua"/>
          <w:sz w:val="28"/>
          <w:szCs w:val="28"/>
        </w:rPr>
        <w:t xml:space="preserve"> rendezésében nagy sikere volt 1979-ben, a Vár</w:t>
      </w:r>
      <w:r>
        <w:rPr>
          <w:rFonts w:ascii="Book Antiqua" w:hAnsi="Book Antiqua"/>
          <w:sz w:val="28"/>
          <w:szCs w:val="28"/>
        </w:rPr>
        <w:t>-</w:t>
      </w:r>
      <w:r w:rsidR="00B00C3B" w:rsidRPr="008A7D65">
        <w:rPr>
          <w:rFonts w:ascii="Book Antiqua" w:hAnsi="Book Antiqua"/>
          <w:sz w:val="28"/>
          <w:szCs w:val="28"/>
        </w:rPr>
        <w:t>színházban. A h</w:t>
      </w:r>
      <w:r w:rsidR="00E666FE" w:rsidRPr="008A7D65">
        <w:rPr>
          <w:rFonts w:ascii="Book Antiqua" w:hAnsi="Book Antiqua"/>
          <w:sz w:val="28"/>
          <w:szCs w:val="28"/>
        </w:rPr>
        <w:t>í</w:t>
      </w:r>
      <w:r w:rsidR="00B00C3B" w:rsidRPr="008A7D65">
        <w:rPr>
          <w:rFonts w:ascii="Book Antiqua" w:hAnsi="Book Antiqua"/>
          <w:sz w:val="28"/>
          <w:szCs w:val="28"/>
        </w:rPr>
        <w:t xml:space="preserve">res londoni detektívet </w:t>
      </w:r>
      <w:r w:rsidR="008A7D65">
        <w:rPr>
          <w:rFonts w:ascii="Book Antiqua" w:hAnsi="Book Antiqua"/>
          <w:i/>
          <w:sz w:val="28"/>
          <w:szCs w:val="28"/>
        </w:rPr>
        <w:t xml:space="preserve">Major </w:t>
      </w:r>
      <w:r w:rsidR="00B00C3B" w:rsidRPr="008A7D65">
        <w:rPr>
          <w:rFonts w:ascii="Book Antiqua" w:hAnsi="Book Antiqua"/>
          <w:i/>
          <w:sz w:val="28"/>
          <w:szCs w:val="28"/>
        </w:rPr>
        <w:t xml:space="preserve">Tamás </w:t>
      </w:r>
      <w:r w:rsidR="00B00C3B" w:rsidRPr="008A7D65">
        <w:rPr>
          <w:rFonts w:ascii="Book Antiqua" w:hAnsi="Book Antiqua"/>
          <w:sz w:val="28"/>
          <w:szCs w:val="28"/>
        </w:rPr>
        <w:t>ala</w:t>
      </w:r>
      <w:r>
        <w:rPr>
          <w:rFonts w:ascii="Book Antiqua" w:hAnsi="Book Antiqua"/>
          <w:sz w:val="28"/>
          <w:szCs w:val="28"/>
        </w:rPr>
        <w:t>-</w:t>
      </w:r>
      <w:r w:rsidR="00B00C3B" w:rsidRPr="008A7D65">
        <w:rPr>
          <w:rFonts w:ascii="Book Antiqua" w:hAnsi="Book Antiqua"/>
          <w:sz w:val="28"/>
          <w:szCs w:val="28"/>
        </w:rPr>
        <w:t>kította. A történet 1888-ban játszódik, Viktória királynő uralkodása idején, és arról a borzalmas gyilkosság sorozatról szól,</w:t>
      </w:r>
      <w:r w:rsidR="00E666FE" w:rsidRPr="008A7D65">
        <w:rPr>
          <w:rFonts w:ascii="Book Antiqua" w:hAnsi="Book Antiqua"/>
          <w:sz w:val="28"/>
          <w:szCs w:val="28"/>
        </w:rPr>
        <w:t xml:space="preserve"> </w:t>
      </w:r>
      <w:r w:rsidR="00B00C3B" w:rsidRPr="008A7D65">
        <w:rPr>
          <w:rFonts w:ascii="Book Antiqua" w:hAnsi="Book Antiqua"/>
          <w:sz w:val="28"/>
          <w:szCs w:val="28"/>
        </w:rPr>
        <w:t>ami rettegésben tartotta Angliát.</w:t>
      </w:r>
      <w:r w:rsidR="00C10263" w:rsidRPr="008A7D65">
        <w:rPr>
          <w:rFonts w:ascii="Book Antiqua" w:hAnsi="Book Antiqua"/>
          <w:sz w:val="28"/>
          <w:szCs w:val="28"/>
        </w:rPr>
        <w:t xml:space="preserve"> </w:t>
      </w:r>
    </w:p>
    <w:p w14:paraId="5EEFADD4" w14:textId="28CD6E3D" w:rsidR="00E666FE" w:rsidRPr="008A7D65" w:rsidRDefault="006A69BA" w:rsidP="008A7D65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6A69BA">
        <w:rPr>
          <w:rFonts w:ascii="Book Antiqua" w:hAnsi="Book Antiqua"/>
          <w:noProof/>
          <w:sz w:val="28"/>
          <w:szCs w:val="28"/>
          <w:lang w:eastAsia="hu-HU"/>
        </w:rPr>
        <w:drawing>
          <wp:anchor distT="0" distB="0" distL="114300" distR="114300" simplePos="0" relativeHeight="251663360" behindDoc="0" locked="0" layoutInCell="1" allowOverlap="1" wp14:anchorId="37AA4AFA" wp14:editId="12B9D544">
            <wp:simplePos x="0" y="0"/>
            <wp:positionH relativeFrom="column">
              <wp:posOffset>52705</wp:posOffset>
            </wp:positionH>
            <wp:positionV relativeFrom="paragraph">
              <wp:posOffset>1575435</wp:posOffset>
            </wp:positionV>
            <wp:extent cx="2661285" cy="1866900"/>
            <wp:effectExtent l="0" t="0" r="5715" b="0"/>
            <wp:wrapSquare wrapText="bothSides"/>
            <wp:docPr id="3" name="Kép 3" descr="C:\Users\Otthon\Desktop\94kézirat\hernádi\letöltés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tthon\Desktop\94kézirat\hernádi\letöltés (1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6FE" w:rsidRPr="008A7D65">
        <w:rPr>
          <w:rFonts w:ascii="Book Antiqua" w:hAnsi="Book Antiqua"/>
          <w:sz w:val="28"/>
          <w:szCs w:val="28"/>
        </w:rPr>
        <w:t>Ha arról töprengünk, hogy irodalom</w:t>
      </w:r>
      <w:r w:rsidR="00BA2FD1" w:rsidRPr="008A7D65">
        <w:rPr>
          <w:rFonts w:ascii="Book Antiqua" w:hAnsi="Book Antiqua"/>
          <w:sz w:val="28"/>
          <w:szCs w:val="28"/>
        </w:rPr>
        <w:t>-</w:t>
      </w:r>
      <w:r w:rsidR="00E666FE" w:rsidRPr="008A7D65">
        <w:rPr>
          <w:rFonts w:ascii="Book Antiqua" w:hAnsi="Book Antiqua"/>
          <w:sz w:val="28"/>
          <w:szCs w:val="28"/>
        </w:rPr>
        <w:t xml:space="preserve">e a krimi, (szerintem az, ha írói tehetség műveli, olyanok, mint </w:t>
      </w:r>
      <w:r w:rsidR="00E666FE" w:rsidRPr="008A7D65">
        <w:rPr>
          <w:rFonts w:ascii="Book Antiqua" w:hAnsi="Book Antiqua"/>
          <w:i/>
          <w:sz w:val="28"/>
          <w:szCs w:val="28"/>
        </w:rPr>
        <w:t xml:space="preserve">A. Conan Doyle, </w:t>
      </w:r>
      <w:r w:rsidR="00E666FE" w:rsidRPr="008A7D65">
        <w:rPr>
          <w:rFonts w:ascii="Book Antiqua" w:hAnsi="Book Antiqua"/>
          <w:iCs/>
          <w:sz w:val="28"/>
          <w:szCs w:val="28"/>
        </w:rPr>
        <w:t>S</w:t>
      </w:r>
      <w:r w:rsidR="00E666FE" w:rsidRPr="008A7D65">
        <w:rPr>
          <w:rFonts w:ascii="Book Antiqua" w:hAnsi="Book Antiqua"/>
          <w:sz w:val="28"/>
          <w:szCs w:val="28"/>
        </w:rPr>
        <w:t>herlock Holmes megteremtője,</w:t>
      </w:r>
      <w:r w:rsidR="00E666FE" w:rsidRPr="008A7D65">
        <w:rPr>
          <w:rFonts w:ascii="Book Antiqua" w:hAnsi="Book Antiqua"/>
          <w:i/>
          <w:iCs/>
          <w:sz w:val="28"/>
          <w:szCs w:val="28"/>
        </w:rPr>
        <w:t xml:space="preserve"> </w:t>
      </w:r>
      <w:r w:rsidR="0027100B" w:rsidRPr="008A7D65">
        <w:rPr>
          <w:rFonts w:ascii="Book Antiqua" w:hAnsi="Book Antiqua"/>
          <w:i/>
          <w:iCs/>
          <w:sz w:val="28"/>
          <w:szCs w:val="28"/>
        </w:rPr>
        <w:t xml:space="preserve">G. </w:t>
      </w:r>
      <w:r w:rsidR="00E666FE" w:rsidRPr="008A7D65">
        <w:rPr>
          <w:rFonts w:ascii="Book Antiqua" w:hAnsi="Book Antiqua"/>
          <w:i/>
          <w:sz w:val="28"/>
          <w:szCs w:val="28"/>
        </w:rPr>
        <w:t xml:space="preserve">Simenon, </w:t>
      </w:r>
      <w:r w:rsidR="00E666FE" w:rsidRPr="008A7D65">
        <w:rPr>
          <w:rFonts w:ascii="Book Antiqua" w:hAnsi="Book Antiqua"/>
          <w:i/>
          <w:iCs/>
          <w:sz w:val="28"/>
          <w:szCs w:val="28"/>
        </w:rPr>
        <w:t>Agatha Christi</w:t>
      </w:r>
      <w:r w:rsidR="00561245">
        <w:rPr>
          <w:rFonts w:ascii="Book Antiqua" w:hAnsi="Book Antiqua"/>
          <w:i/>
          <w:iCs/>
          <w:sz w:val="28"/>
          <w:szCs w:val="28"/>
        </w:rPr>
        <w:t>e</w:t>
      </w:r>
      <w:r w:rsidR="00E33F2E" w:rsidRPr="008A7D65">
        <w:rPr>
          <w:rFonts w:ascii="Book Antiqua" w:hAnsi="Book Antiqua"/>
          <w:sz w:val="28"/>
          <w:szCs w:val="28"/>
        </w:rPr>
        <w:t>) akkor úgy is fordíthatjuk a kérdést, hogy helye van-e az irodalomban a kriminek?</w:t>
      </w:r>
      <w:r w:rsidR="0027100B" w:rsidRPr="008A7D65">
        <w:rPr>
          <w:rFonts w:ascii="Book Antiqua" w:hAnsi="Book Antiqua"/>
          <w:sz w:val="28"/>
          <w:szCs w:val="28"/>
        </w:rPr>
        <w:t xml:space="preserve"> </w:t>
      </w:r>
      <w:r w:rsidR="008A7D65">
        <w:rPr>
          <w:rFonts w:ascii="Book Antiqua" w:hAnsi="Book Antiqua"/>
          <w:sz w:val="28"/>
          <w:szCs w:val="28"/>
        </w:rPr>
        <w:t>Természetesen</w:t>
      </w:r>
      <w:r w:rsidR="00E33F2E" w:rsidRPr="008A7D65">
        <w:rPr>
          <w:rFonts w:ascii="Book Antiqua" w:hAnsi="Book Antiqua"/>
          <w:sz w:val="28"/>
          <w:szCs w:val="28"/>
        </w:rPr>
        <w:t xml:space="preserve"> helye van. Elég a legklasszikusabbat említeni: Dosztojevszkij </w:t>
      </w:r>
      <w:r w:rsidR="00E33F2E" w:rsidRPr="008A7D65">
        <w:rPr>
          <w:rFonts w:ascii="Book Antiqua" w:hAnsi="Book Antiqua"/>
          <w:i/>
          <w:sz w:val="28"/>
          <w:szCs w:val="28"/>
        </w:rPr>
        <w:t xml:space="preserve">Bűn és bűnhődés </w:t>
      </w:r>
      <w:r w:rsidR="00E33F2E" w:rsidRPr="008A7D65">
        <w:rPr>
          <w:rFonts w:ascii="Book Antiqua" w:hAnsi="Book Antiqua"/>
          <w:sz w:val="28"/>
          <w:szCs w:val="28"/>
        </w:rPr>
        <w:t xml:space="preserve">című regényét. Raszkolnyikov tette ugyan nem olyan </w:t>
      </w:r>
      <w:r w:rsidR="009D33A5" w:rsidRPr="008A7D65">
        <w:rPr>
          <w:rFonts w:ascii="Book Antiqua" w:hAnsi="Book Antiqua"/>
          <w:sz w:val="28"/>
          <w:szCs w:val="28"/>
        </w:rPr>
        <w:t>bonyolult</w:t>
      </w:r>
      <w:r w:rsidR="008A7D65">
        <w:rPr>
          <w:rFonts w:ascii="Book Antiqua" w:hAnsi="Book Antiqua"/>
          <w:sz w:val="28"/>
          <w:szCs w:val="28"/>
        </w:rPr>
        <w:t>, és bonyolított módo</w:t>
      </w:r>
      <w:r w:rsidR="009D33A5" w:rsidRPr="008A7D65">
        <w:rPr>
          <w:rFonts w:ascii="Book Antiqua" w:hAnsi="Book Antiqua"/>
          <w:sz w:val="28"/>
          <w:szCs w:val="28"/>
        </w:rPr>
        <w:t>n</w:t>
      </w:r>
      <w:r w:rsidR="00E33F2E" w:rsidRPr="008A7D65">
        <w:rPr>
          <w:rFonts w:ascii="Book Antiqua" w:hAnsi="Book Antiqua"/>
          <w:sz w:val="28"/>
          <w:szCs w:val="28"/>
        </w:rPr>
        <w:t xml:space="preserve"> derül ki, mint A. Christi</w:t>
      </w:r>
      <w:r w:rsidR="00561245">
        <w:rPr>
          <w:rFonts w:ascii="Book Antiqua" w:hAnsi="Book Antiqua"/>
          <w:sz w:val="28"/>
          <w:szCs w:val="28"/>
        </w:rPr>
        <w:t>e-</w:t>
      </w:r>
      <w:r w:rsidR="00E33F2E" w:rsidRPr="008A7D65">
        <w:rPr>
          <w:rFonts w:ascii="Book Antiqua" w:hAnsi="Book Antiqua"/>
          <w:sz w:val="28"/>
          <w:szCs w:val="28"/>
        </w:rPr>
        <w:t>nél,</w:t>
      </w:r>
      <w:r w:rsidR="009D33A5" w:rsidRPr="008A7D65">
        <w:rPr>
          <w:rFonts w:ascii="Book Antiqua" w:hAnsi="Book Antiqua"/>
          <w:sz w:val="28"/>
          <w:szCs w:val="28"/>
        </w:rPr>
        <w:t xml:space="preserve"> hiszen</w:t>
      </w:r>
      <w:r w:rsidR="0027100B" w:rsidRPr="008A7D65">
        <w:rPr>
          <w:rFonts w:ascii="Book Antiqua" w:hAnsi="Book Antiqua"/>
          <w:sz w:val="28"/>
          <w:szCs w:val="28"/>
        </w:rPr>
        <w:t xml:space="preserve"> </w:t>
      </w:r>
      <w:r w:rsidR="00E33F2E" w:rsidRPr="008A7D65">
        <w:rPr>
          <w:rFonts w:ascii="Book Antiqua" w:hAnsi="Book Antiqua"/>
          <w:sz w:val="28"/>
          <w:szCs w:val="28"/>
        </w:rPr>
        <w:t>már</w:t>
      </w:r>
      <w:r w:rsidR="009D33A5" w:rsidRPr="008A7D65">
        <w:rPr>
          <w:rFonts w:ascii="Book Antiqua" w:hAnsi="Book Antiqua"/>
          <w:sz w:val="28"/>
          <w:szCs w:val="28"/>
        </w:rPr>
        <w:t xml:space="preserve"> </w:t>
      </w:r>
      <w:r w:rsidR="00E33F2E" w:rsidRPr="008A7D65">
        <w:rPr>
          <w:rFonts w:ascii="Book Antiqua" w:hAnsi="Book Antiqua"/>
          <w:sz w:val="28"/>
          <w:szCs w:val="28"/>
        </w:rPr>
        <w:t xml:space="preserve">az elején tudjuk, hogy ki ölte meg a vén zálogos nőt, de a bűnös </w:t>
      </w:r>
      <w:r w:rsidR="008A7D65">
        <w:rPr>
          <w:rFonts w:ascii="Book Antiqua" w:hAnsi="Book Antiqua"/>
          <w:sz w:val="28"/>
          <w:szCs w:val="28"/>
        </w:rPr>
        <w:t>i</w:t>
      </w:r>
      <w:r w:rsidR="009D33A5" w:rsidRPr="008A7D65">
        <w:rPr>
          <w:rFonts w:ascii="Book Antiqua" w:hAnsi="Book Antiqua"/>
          <w:sz w:val="28"/>
          <w:szCs w:val="28"/>
        </w:rPr>
        <w:t>ntelle</w:t>
      </w:r>
      <w:r w:rsidR="00886F16" w:rsidRPr="008A7D65">
        <w:rPr>
          <w:rFonts w:ascii="Book Antiqua" w:hAnsi="Book Antiqua"/>
          <w:sz w:val="28"/>
          <w:szCs w:val="28"/>
        </w:rPr>
        <w:t>k</w:t>
      </w:r>
      <w:r w:rsidR="009D33A5" w:rsidRPr="008A7D65">
        <w:rPr>
          <w:rFonts w:ascii="Book Antiqua" w:hAnsi="Book Antiqua"/>
          <w:sz w:val="28"/>
          <w:szCs w:val="28"/>
        </w:rPr>
        <w:t xml:space="preserve">tuális </w:t>
      </w:r>
      <w:r w:rsidR="00E33F2E" w:rsidRPr="008A7D65">
        <w:rPr>
          <w:rFonts w:ascii="Book Antiqua" w:hAnsi="Book Antiqua"/>
          <w:sz w:val="28"/>
          <w:szCs w:val="28"/>
        </w:rPr>
        <w:t>bujkálása az igazságszolgáltatás elől, illetve a vizsgálóbírót félrevezetni szándékozó igyekezet</w:t>
      </w:r>
      <w:r w:rsidR="00886F16" w:rsidRPr="008A7D65">
        <w:rPr>
          <w:rFonts w:ascii="Book Antiqua" w:hAnsi="Book Antiqua"/>
          <w:sz w:val="28"/>
          <w:szCs w:val="28"/>
        </w:rPr>
        <w:t>e</w:t>
      </w:r>
      <w:r w:rsidR="00E33F2E" w:rsidRPr="008A7D65">
        <w:rPr>
          <w:rFonts w:ascii="Book Antiqua" w:hAnsi="Book Antiqua"/>
          <w:sz w:val="28"/>
          <w:szCs w:val="28"/>
        </w:rPr>
        <w:t xml:space="preserve"> mégis csak izgalmas folyamat.</w:t>
      </w:r>
      <w:r w:rsidR="0027100B" w:rsidRPr="008A7D65">
        <w:rPr>
          <w:rFonts w:ascii="Book Antiqua" w:hAnsi="Book Antiqua"/>
          <w:sz w:val="28"/>
          <w:szCs w:val="28"/>
        </w:rPr>
        <w:t xml:space="preserve"> </w:t>
      </w:r>
      <w:r w:rsidR="007C0F4E" w:rsidRPr="008A7D65">
        <w:rPr>
          <w:rFonts w:ascii="Book Antiqua" w:hAnsi="Book Antiqua"/>
          <w:sz w:val="28"/>
          <w:szCs w:val="28"/>
        </w:rPr>
        <w:t>Hozhatnánk</w:t>
      </w:r>
      <w:r w:rsidR="0027100B" w:rsidRPr="008A7D65">
        <w:rPr>
          <w:rFonts w:ascii="Book Antiqua" w:hAnsi="Book Antiqua"/>
          <w:sz w:val="28"/>
          <w:szCs w:val="28"/>
        </w:rPr>
        <w:t xml:space="preserve"> </w:t>
      </w:r>
      <w:r w:rsidR="007C0F4E" w:rsidRPr="008A7D65">
        <w:rPr>
          <w:rFonts w:ascii="Book Antiqua" w:hAnsi="Book Antiqua"/>
          <w:sz w:val="28"/>
          <w:szCs w:val="28"/>
        </w:rPr>
        <w:t xml:space="preserve">további példákat a </w:t>
      </w:r>
      <w:r w:rsidR="008A7D65">
        <w:rPr>
          <w:rFonts w:ascii="Book Antiqua" w:hAnsi="Book Antiqua"/>
          <w:sz w:val="28"/>
          <w:szCs w:val="28"/>
        </w:rPr>
        <w:t xml:space="preserve">regény- vagy drámairodalomból, </w:t>
      </w:r>
      <w:r w:rsidR="003E138B" w:rsidRPr="008A7D65">
        <w:rPr>
          <w:rFonts w:ascii="Book Antiqua" w:hAnsi="Book Antiqua"/>
          <w:sz w:val="28"/>
          <w:szCs w:val="28"/>
        </w:rPr>
        <w:t>de el</w:t>
      </w:r>
      <w:r w:rsidR="005A4EFA" w:rsidRPr="008A7D65">
        <w:rPr>
          <w:rFonts w:ascii="Book Antiqua" w:hAnsi="Book Antiqua"/>
          <w:sz w:val="28"/>
          <w:szCs w:val="28"/>
        </w:rPr>
        <w:t>é</w:t>
      </w:r>
      <w:r w:rsidR="00886F16" w:rsidRPr="008A7D65">
        <w:rPr>
          <w:rFonts w:ascii="Book Antiqua" w:hAnsi="Book Antiqua"/>
          <w:sz w:val="28"/>
          <w:szCs w:val="28"/>
        </w:rPr>
        <w:t>g</w:t>
      </w:r>
      <w:r w:rsidR="008A7D65">
        <w:rPr>
          <w:rFonts w:ascii="Book Antiqua" w:hAnsi="Book Antiqua"/>
          <w:sz w:val="28"/>
          <w:szCs w:val="28"/>
        </w:rPr>
        <w:t>,</w:t>
      </w:r>
      <w:r w:rsidR="003E138B" w:rsidRPr="008A7D65">
        <w:rPr>
          <w:rFonts w:ascii="Book Antiqua" w:hAnsi="Book Antiqua"/>
          <w:sz w:val="28"/>
          <w:szCs w:val="28"/>
        </w:rPr>
        <w:t xml:space="preserve"> ha most Hernádi Gyula művét nézzük.</w:t>
      </w:r>
    </w:p>
    <w:p w14:paraId="2BEC99B9" w14:textId="6ECF33E7" w:rsidR="004915D1" w:rsidRPr="008A7D65" w:rsidRDefault="006A69BA" w:rsidP="008A7D65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6A69BA">
        <w:rPr>
          <w:rFonts w:ascii="Book Antiqua" w:hAnsi="Book Antiqua"/>
          <w:noProof/>
          <w:sz w:val="28"/>
          <w:szCs w:val="28"/>
          <w:lang w:eastAsia="hu-HU"/>
        </w:rPr>
        <w:lastRenderedPageBreak/>
        <w:drawing>
          <wp:anchor distT="0" distB="0" distL="114300" distR="114300" simplePos="0" relativeHeight="251665408" behindDoc="0" locked="0" layoutInCell="1" allowOverlap="1" wp14:anchorId="731C0FE2" wp14:editId="0BE1CF7D">
            <wp:simplePos x="0" y="0"/>
            <wp:positionH relativeFrom="column">
              <wp:posOffset>3738880</wp:posOffset>
            </wp:positionH>
            <wp:positionV relativeFrom="paragraph">
              <wp:posOffset>3145790</wp:posOffset>
            </wp:positionV>
            <wp:extent cx="1986280" cy="2487295"/>
            <wp:effectExtent l="0" t="0" r="0" b="8255"/>
            <wp:wrapSquare wrapText="bothSides"/>
            <wp:docPr id="4" name="Kép 4" descr="C:\Users\Otthon\Desktop\94kézirat\hernádi\FOTO-fb834961614e463bb2ed6174e40db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tthon\Desktop\94kézirat\hernádi\FOTO-fb834961614e463bb2ed6174e40db5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80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38B" w:rsidRPr="008A7D65">
        <w:rPr>
          <w:rFonts w:ascii="Book Antiqua" w:hAnsi="Book Antiqua"/>
          <w:sz w:val="28"/>
          <w:szCs w:val="28"/>
        </w:rPr>
        <w:t>Nagyszerűen ábrázolja a Viktória-korabe</w:t>
      </w:r>
      <w:r w:rsidR="008A7D65">
        <w:rPr>
          <w:rFonts w:ascii="Book Antiqua" w:hAnsi="Book Antiqua"/>
          <w:sz w:val="28"/>
          <w:szCs w:val="28"/>
        </w:rPr>
        <w:t xml:space="preserve">li Angliát, a királynő puritán </w:t>
      </w:r>
      <w:r w:rsidR="003E138B" w:rsidRPr="008A7D65">
        <w:rPr>
          <w:rFonts w:ascii="Book Antiqua" w:hAnsi="Book Antiqua"/>
          <w:sz w:val="28"/>
          <w:szCs w:val="28"/>
        </w:rPr>
        <w:t>elve</w:t>
      </w:r>
      <w:r w:rsidR="0027100B" w:rsidRPr="008A7D65">
        <w:rPr>
          <w:rFonts w:ascii="Book Antiqua" w:hAnsi="Book Antiqua"/>
          <w:sz w:val="28"/>
          <w:szCs w:val="28"/>
        </w:rPr>
        <w:t>it</w:t>
      </w:r>
      <w:r w:rsidR="003E138B" w:rsidRPr="008A7D65">
        <w:rPr>
          <w:rFonts w:ascii="Book Antiqua" w:hAnsi="Book Antiqua"/>
          <w:sz w:val="28"/>
          <w:szCs w:val="28"/>
        </w:rPr>
        <w:t>, amellyel szemben fia, a trónörökös w</w:t>
      </w:r>
      <w:r w:rsidR="00886F16" w:rsidRPr="008A7D65">
        <w:rPr>
          <w:rFonts w:ascii="Book Antiqua" w:hAnsi="Book Antiqua"/>
          <w:sz w:val="28"/>
          <w:szCs w:val="28"/>
        </w:rPr>
        <w:t>a</w:t>
      </w:r>
      <w:r w:rsidR="003E138B" w:rsidRPr="008A7D65">
        <w:rPr>
          <w:rFonts w:ascii="Book Antiqua" w:hAnsi="Book Antiqua"/>
          <w:sz w:val="28"/>
          <w:szCs w:val="28"/>
        </w:rPr>
        <w:t>l</w:t>
      </w:r>
      <w:r w:rsidR="00886F16" w:rsidRPr="008A7D65">
        <w:rPr>
          <w:rFonts w:ascii="Book Antiqua" w:hAnsi="Book Antiqua"/>
          <w:sz w:val="28"/>
          <w:szCs w:val="28"/>
        </w:rPr>
        <w:t>e</w:t>
      </w:r>
      <w:r w:rsidR="003E138B" w:rsidRPr="008A7D65">
        <w:rPr>
          <w:rFonts w:ascii="Book Antiqua" w:hAnsi="Book Antiqua"/>
          <w:sz w:val="28"/>
          <w:szCs w:val="28"/>
        </w:rPr>
        <w:t>si he</w:t>
      </w:r>
      <w:r w:rsidR="00886F16" w:rsidRPr="008A7D65">
        <w:rPr>
          <w:rFonts w:ascii="Book Antiqua" w:hAnsi="Book Antiqua"/>
          <w:sz w:val="28"/>
          <w:szCs w:val="28"/>
        </w:rPr>
        <w:t>r</w:t>
      </w:r>
      <w:r w:rsidR="003E138B" w:rsidRPr="008A7D65">
        <w:rPr>
          <w:rFonts w:ascii="Book Antiqua" w:hAnsi="Book Antiqua"/>
          <w:sz w:val="28"/>
          <w:szCs w:val="28"/>
        </w:rPr>
        <w:t xml:space="preserve">ceg, Edward </w:t>
      </w:r>
      <w:r w:rsidR="009D33A5" w:rsidRPr="008A7D65">
        <w:rPr>
          <w:rFonts w:ascii="Book Antiqua" w:hAnsi="Book Antiqua"/>
          <w:sz w:val="28"/>
          <w:szCs w:val="28"/>
        </w:rPr>
        <w:t xml:space="preserve">liberális </w:t>
      </w:r>
      <w:r w:rsidR="003E138B" w:rsidRPr="008A7D65">
        <w:rPr>
          <w:rFonts w:ascii="Book Antiqua" w:hAnsi="Book Antiqua"/>
          <w:sz w:val="28"/>
          <w:szCs w:val="28"/>
        </w:rPr>
        <w:t>életvitelével örökösen lázad. Edwar</w:t>
      </w:r>
      <w:r w:rsidR="009D33A5" w:rsidRPr="008A7D65">
        <w:rPr>
          <w:rFonts w:ascii="Book Antiqua" w:hAnsi="Book Antiqua"/>
          <w:sz w:val="28"/>
          <w:szCs w:val="28"/>
        </w:rPr>
        <w:t>d</w:t>
      </w:r>
      <w:r w:rsidR="003E138B" w:rsidRPr="008A7D65">
        <w:rPr>
          <w:rFonts w:ascii="Book Antiqua" w:hAnsi="Book Antiqua"/>
          <w:sz w:val="28"/>
          <w:szCs w:val="28"/>
        </w:rPr>
        <w:t>ot a nők, a kártya meg az ital érdekli,</w:t>
      </w:r>
      <w:r w:rsidR="0027100B" w:rsidRPr="008A7D65">
        <w:rPr>
          <w:rFonts w:ascii="Book Antiqua" w:hAnsi="Book Antiqua"/>
          <w:sz w:val="28"/>
          <w:szCs w:val="28"/>
        </w:rPr>
        <w:t xml:space="preserve"> (</w:t>
      </w:r>
      <w:r w:rsidR="009D33A5" w:rsidRPr="008A7D65">
        <w:rPr>
          <w:rFonts w:ascii="Book Antiqua" w:hAnsi="Book Antiqua"/>
          <w:sz w:val="28"/>
          <w:szCs w:val="28"/>
        </w:rPr>
        <w:t>meg az, hogy negyven évesen még mind</w:t>
      </w:r>
      <w:r w:rsidR="00886F16" w:rsidRPr="008A7D65">
        <w:rPr>
          <w:rFonts w:ascii="Book Antiqua" w:hAnsi="Book Antiqua"/>
          <w:sz w:val="28"/>
          <w:szCs w:val="28"/>
        </w:rPr>
        <w:t>ig</w:t>
      </w:r>
      <w:r w:rsidR="009D33A5" w:rsidRPr="008A7D65">
        <w:rPr>
          <w:rFonts w:ascii="Book Antiqua" w:hAnsi="Book Antiqua"/>
          <w:sz w:val="28"/>
          <w:szCs w:val="28"/>
        </w:rPr>
        <w:t xml:space="preserve"> várnia kell a trónra) </w:t>
      </w:r>
      <w:r w:rsidR="003E138B" w:rsidRPr="008A7D65">
        <w:rPr>
          <w:rFonts w:ascii="Book Antiqua" w:hAnsi="Book Antiqua"/>
          <w:sz w:val="28"/>
          <w:szCs w:val="28"/>
        </w:rPr>
        <w:t>éles, mondhatni szemtelen kritikával</w:t>
      </w:r>
      <w:r w:rsidR="00A91B67" w:rsidRPr="008A7D65">
        <w:rPr>
          <w:rFonts w:ascii="Book Antiqua" w:hAnsi="Book Antiqua"/>
          <w:sz w:val="28"/>
          <w:szCs w:val="28"/>
        </w:rPr>
        <w:t xml:space="preserve"> bírálja anyja politikáját, és </w:t>
      </w:r>
      <w:r w:rsidR="009D33A5" w:rsidRPr="008A7D65">
        <w:rPr>
          <w:rFonts w:ascii="Book Antiqua" w:hAnsi="Book Antiqua"/>
          <w:sz w:val="28"/>
          <w:szCs w:val="28"/>
        </w:rPr>
        <w:t>százszor is szemére veti</w:t>
      </w:r>
      <w:r w:rsidR="008A7D65">
        <w:rPr>
          <w:rFonts w:ascii="Book Antiqua" w:hAnsi="Book Antiqua"/>
          <w:sz w:val="28"/>
          <w:szCs w:val="28"/>
        </w:rPr>
        <w:t xml:space="preserve">, </w:t>
      </w:r>
      <w:r w:rsidR="000A113F" w:rsidRPr="008A7D65">
        <w:rPr>
          <w:rFonts w:ascii="Book Antiqua" w:hAnsi="Book Antiqua"/>
          <w:sz w:val="28"/>
          <w:szCs w:val="28"/>
        </w:rPr>
        <w:t>hogy öreg már az uralkodásra, nem kellene</w:t>
      </w:r>
      <w:r w:rsidR="009D33A5" w:rsidRPr="008A7D65">
        <w:rPr>
          <w:rFonts w:ascii="Book Antiqua" w:hAnsi="Book Antiqua"/>
          <w:sz w:val="28"/>
          <w:szCs w:val="28"/>
        </w:rPr>
        <w:t xml:space="preserve"> ragaszkod</w:t>
      </w:r>
      <w:r w:rsidR="000A113F" w:rsidRPr="008A7D65">
        <w:rPr>
          <w:rFonts w:ascii="Book Antiqua" w:hAnsi="Book Antiqua"/>
          <w:sz w:val="28"/>
          <w:szCs w:val="28"/>
        </w:rPr>
        <w:t>nia</w:t>
      </w:r>
      <w:r w:rsidR="009D33A5" w:rsidRPr="008A7D65">
        <w:rPr>
          <w:rFonts w:ascii="Book Antiqua" w:hAnsi="Book Antiqua"/>
          <w:sz w:val="28"/>
          <w:szCs w:val="28"/>
        </w:rPr>
        <w:t xml:space="preserve"> a koronához. </w:t>
      </w:r>
      <w:r w:rsidR="00A91B67" w:rsidRPr="008A7D65">
        <w:rPr>
          <w:rFonts w:ascii="Book Antiqua" w:hAnsi="Book Antiqua"/>
          <w:sz w:val="28"/>
          <w:szCs w:val="28"/>
        </w:rPr>
        <w:t xml:space="preserve"> Viktóriának azo</w:t>
      </w:r>
      <w:r w:rsidR="000A113F" w:rsidRPr="008A7D65">
        <w:rPr>
          <w:rFonts w:ascii="Book Antiqua" w:hAnsi="Book Antiqua"/>
          <w:sz w:val="28"/>
          <w:szCs w:val="28"/>
        </w:rPr>
        <w:t>nb</w:t>
      </w:r>
      <w:r w:rsidR="008A7D65">
        <w:rPr>
          <w:rFonts w:ascii="Book Antiqua" w:hAnsi="Book Antiqua"/>
          <w:sz w:val="28"/>
          <w:szCs w:val="28"/>
        </w:rPr>
        <w:t>an esze ágában sincs lemondani,</w:t>
      </w:r>
      <w:r w:rsidR="00A91B67" w:rsidRPr="008A7D65">
        <w:rPr>
          <w:rFonts w:ascii="Book Antiqua" w:hAnsi="Book Antiqua"/>
          <w:sz w:val="28"/>
          <w:szCs w:val="28"/>
        </w:rPr>
        <w:t xml:space="preserve"> s erre jó ürügy annak a sorozatgyilkosnak a felbukkanása, aki a nyomorúságos nyilvános házakból kiszemelt nőket támadja meg, és brutális mó</w:t>
      </w:r>
      <w:r w:rsidR="008A7D65">
        <w:rPr>
          <w:rFonts w:ascii="Book Antiqua" w:hAnsi="Book Antiqua"/>
          <w:sz w:val="28"/>
          <w:szCs w:val="28"/>
        </w:rPr>
        <w:t>don belezi ki őket, felmetszi</w:t>
      </w:r>
      <w:r w:rsidR="00A91B67" w:rsidRPr="008A7D65">
        <w:rPr>
          <w:rFonts w:ascii="Book Antiqua" w:hAnsi="Book Antiqua"/>
          <w:sz w:val="28"/>
          <w:szCs w:val="28"/>
        </w:rPr>
        <w:t xml:space="preserve"> hasukat, kivágja méhüket és petefészküket. </w:t>
      </w:r>
      <w:r w:rsidR="004D484D" w:rsidRPr="008A7D65">
        <w:rPr>
          <w:rFonts w:ascii="Book Antiqua" w:hAnsi="Book Antiqua"/>
          <w:sz w:val="28"/>
          <w:szCs w:val="28"/>
        </w:rPr>
        <w:t>Ilyen körülmények között nem bízhatja liberális elveket valló fiára az országot.</w:t>
      </w:r>
      <w:r w:rsidR="0027100B" w:rsidRPr="008A7D65">
        <w:rPr>
          <w:rFonts w:ascii="Book Antiqua" w:hAnsi="Book Antiqua"/>
          <w:sz w:val="28"/>
          <w:szCs w:val="28"/>
        </w:rPr>
        <w:t xml:space="preserve"> </w:t>
      </w:r>
      <w:r w:rsidR="00A91B67" w:rsidRPr="008A7D65">
        <w:rPr>
          <w:rFonts w:ascii="Book Antiqua" w:hAnsi="Book Antiqua"/>
          <w:sz w:val="28"/>
          <w:szCs w:val="28"/>
        </w:rPr>
        <w:t>A Sc</w:t>
      </w:r>
      <w:r w:rsidR="008A7D65">
        <w:rPr>
          <w:rFonts w:ascii="Book Antiqua" w:hAnsi="Book Antiqua"/>
          <w:sz w:val="28"/>
          <w:szCs w:val="28"/>
        </w:rPr>
        <w:t xml:space="preserve">otland Yard képtelen elkapni a </w:t>
      </w:r>
      <w:r w:rsidR="00A91B67" w:rsidRPr="008A7D65">
        <w:rPr>
          <w:rFonts w:ascii="Book Antiqua" w:hAnsi="Book Antiqua"/>
          <w:sz w:val="28"/>
          <w:szCs w:val="28"/>
        </w:rPr>
        <w:t>Hasfelmetsző Jack</w:t>
      </w:r>
      <w:r w:rsidR="00C82C60" w:rsidRPr="008A7D65">
        <w:rPr>
          <w:rFonts w:ascii="Book Antiqua" w:hAnsi="Book Antiqua"/>
          <w:sz w:val="28"/>
          <w:szCs w:val="28"/>
        </w:rPr>
        <w:t>nek nevezett gonos</w:t>
      </w:r>
      <w:r w:rsidR="00495266">
        <w:rPr>
          <w:rFonts w:ascii="Book Antiqua" w:hAnsi="Book Antiqua"/>
          <w:sz w:val="28"/>
          <w:szCs w:val="28"/>
        </w:rPr>
        <w:t>z</w:t>
      </w:r>
      <w:r w:rsidR="00C82C60" w:rsidRPr="008A7D65">
        <w:rPr>
          <w:rFonts w:ascii="Book Antiqua" w:hAnsi="Book Antiqua"/>
          <w:sz w:val="28"/>
          <w:szCs w:val="28"/>
        </w:rPr>
        <w:t>tevőt</w:t>
      </w:r>
      <w:r w:rsidR="00A86FFB" w:rsidRPr="008A7D65">
        <w:rPr>
          <w:rFonts w:ascii="Book Antiqua" w:hAnsi="Book Antiqua"/>
          <w:sz w:val="28"/>
          <w:szCs w:val="28"/>
        </w:rPr>
        <w:t>,</w:t>
      </w:r>
      <w:r w:rsidR="00C82C60" w:rsidRPr="008A7D65">
        <w:rPr>
          <w:rFonts w:ascii="Book Antiqua" w:hAnsi="Book Antiqua"/>
          <w:sz w:val="28"/>
          <w:szCs w:val="28"/>
        </w:rPr>
        <w:t xml:space="preserve"> Sherlock Holmes veszi kézbe az ügyet, s minthogy a királynő megígéri Edwardnak,</w:t>
      </w:r>
      <w:r w:rsidR="00A86FFB" w:rsidRPr="008A7D65">
        <w:rPr>
          <w:rFonts w:ascii="Book Antiqua" w:hAnsi="Book Antiqua"/>
          <w:sz w:val="28"/>
          <w:szCs w:val="28"/>
        </w:rPr>
        <w:t xml:space="preserve"> </w:t>
      </w:r>
      <w:r w:rsidR="00C82C60" w:rsidRPr="008A7D65">
        <w:rPr>
          <w:rFonts w:ascii="Book Antiqua" w:hAnsi="Book Antiqua"/>
          <w:sz w:val="28"/>
          <w:szCs w:val="28"/>
        </w:rPr>
        <w:t>ha lezárják, átengedi a trónt, a herceg sürgeti Holmes</w:t>
      </w:r>
      <w:r w:rsidR="005A4EFA" w:rsidRPr="008A7D65">
        <w:rPr>
          <w:rFonts w:ascii="Book Antiqua" w:hAnsi="Book Antiqua"/>
          <w:sz w:val="28"/>
          <w:szCs w:val="28"/>
        </w:rPr>
        <w:t>-</w:t>
      </w:r>
      <w:r w:rsidR="00C82C60" w:rsidRPr="008A7D65">
        <w:rPr>
          <w:rFonts w:ascii="Book Antiqua" w:hAnsi="Book Antiqua"/>
          <w:sz w:val="28"/>
          <w:szCs w:val="28"/>
        </w:rPr>
        <w:t>t</w:t>
      </w:r>
      <w:r w:rsidR="008A7D65">
        <w:rPr>
          <w:rFonts w:ascii="Book Antiqua" w:hAnsi="Book Antiqua"/>
          <w:sz w:val="28"/>
          <w:szCs w:val="28"/>
        </w:rPr>
        <w:t xml:space="preserve">, de </w:t>
      </w:r>
      <w:r w:rsidR="007A26AC" w:rsidRPr="008A7D65">
        <w:rPr>
          <w:rFonts w:ascii="Book Antiqua" w:hAnsi="Book Antiqua"/>
          <w:sz w:val="28"/>
          <w:szCs w:val="28"/>
        </w:rPr>
        <w:t>a nyomozás ör</w:t>
      </w:r>
      <w:r w:rsidR="008A7D65">
        <w:rPr>
          <w:rFonts w:ascii="Book Antiqua" w:hAnsi="Book Antiqua"/>
          <w:sz w:val="28"/>
          <w:szCs w:val="28"/>
        </w:rPr>
        <w:t>ökösen akadá</w:t>
      </w:r>
      <w:r w:rsidR="00495266">
        <w:rPr>
          <w:rFonts w:ascii="Book Antiqua" w:hAnsi="Book Antiqua"/>
          <w:sz w:val="28"/>
          <w:szCs w:val="28"/>
        </w:rPr>
        <w:t>-</w:t>
      </w:r>
      <w:r w:rsidR="008A7D65">
        <w:rPr>
          <w:rFonts w:ascii="Book Antiqua" w:hAnsi="Book Antiqua"/>
          <w:sz w:val="28"/>
          <w:szCs w:val="28"/>
        </w:rPr>
        <w:t xml:space="preserve">lyokba ütközik, és </w:t>
      </w:r>
      <w:r w:rsidR="007A26AC" w:rsidRPr="008A7D65">
        <w:rPr>
          <w:rFonts w:ascii="Book Antiqua" w:hAnsi="Book Antiqua"/>
          <w:sz w:val="28"/>
          <w:szCs w:val="28"/>
        </w:rPr>
        <w:t>csak tizenhárom év m</w:t>
      </w:r>
      <w:r w:rsidR="00495266">
        <w:rPr>
          <w:rFonts w:ascii="Book Antiqua" w:hAnsi="Book Antiqua"/>
          <w:sz w:val="28"/>
          <w:szCs w:val="28"/>
        </w:rPr>
        <w:t>ú</w:t>
      </w:r>
      <w:r w:rsidR="007A26AC" w:rsidRPr="008A7D65">
        <w:rPr>
          <w:rFonts w:ascii="Book Antiqua" w:hAnsi="Book Antiqua"/>
          <w:sz w:val="28"/>
          <w:szCs w:val="28"/>
        </w:rPr>
        <w:t>l</w:t>
      </w:r>
      <w:r w:rsidR="00495266">
        <w:rPr>
          <w:rFonts w:ascii="Book Antiqua" w:hAnsi="Book Antiqua"/>
          <w:sz w:val="28"/>
          <w:szCs w:val="28"/>
        </w:rPr>
        <w:t>-</w:t>
      </w:r>
      <w:r w:rsidR="007A26AC" w:rsidRPr="008A7D65">
        <w:rPr>
          <w:rFonts w:ascii="Book Antiqua" w:hAnsi="Book Antiqua"/>
          <w:sz w:val="28"/>
          <w:szCs w:val="28"/>
        </w:rPr>
        <w:t xml:space="preserve">tával </w:t>
      </w:r>
      <w:r w:rsidR="004D484D" w:rsidRPr="008A7D65">
        <w:rPr>
          <w:rFonts w:ascii="Book Antiqua" w:hAnsi="Book Antiqua"/>
          <w:sz w:val="28"/>
          <w:szCs w:val="28"/>
        </w:rPr>
        <w:t xml:space="preserve">kerülnek elő bizonyítékok </w:t>
      </w:r>
      <w:r w:rsidR="007A26AC" w:rsidRPr="008A7D65">
        <w:rPr>
          <w:rFonts w:ascii="Book Antiqua" w:hAnsi="Book Antiqua"/>
          <w:sz w:val="28"/>
          <w:szCs w:val="28"/>
        </w:rPr>
        <w:t>a tettes szemé</w:t>
      </w:r>
      <w:r w:rsidR="00495266">
        <w:rPr>
          <w:rFonts w:ascii="Book Antiqua" w:hAnsi="Book Antiqua"/>
          <w:sz w:val="28"/>
          <w:szCs w:val="28"/>
        </w:rPr>
        <w:t>-</w:t>
      </w:r>
      <w:r w:rsidR="007A26AC" w:rsidRPr="008A7D65">
        <w:rPr>
          <w:rFonts w:ascii="Book Antiqua" w:hAnsi="Book Antiqua"/>
          <w:sz w:val="28"/>
          <w:szCs w:val="28"/>
        </w:rPr>
        <w:t>lyére. Vagyis… de ez sokkal bon</w:t>
      </w:r>
      <w:r w:rsidR="004D484D" w:rsidRPr="008A7D65">
        <w:rPr>
          <w:rFonts w:ascii="Book Antiqua" w:hAnsi="Book Antiqua"/>
          <w:sz w:val="28"/>
          <w:szCs w:val="28"/>
        </w:rPr>
        <w:t>yolultabb. Holmes a csaknem más</w:t>
      </w:r>
      <w:r w:rsidR="007A26AC" w:rsidRPr="008A7D65">
        <w:rPr>
          <w:rFonts w:ascii="Book Antiqua" w:hAnsi="Book Antiqua"/>
          <w:sz w:val="28"/>
          <w:szCs w:val="28"/>
        </w:rPr>
        <w:t>félévtized alatt ren</w:t>
      </w:r>
      <w:r w:rsidR="00495266">
        <w:rPr>
          <w:rFonts w:ascii="Book Antiqua" w:hAnsi="Book Antiqua"/>
          <w:sz w:val="28"/>
          <w:szCs w:val="28"/>
        </w:rPr>
        <w:t>-</w:t>
      </w:r>
      <w:r w:rsidR="007A26AC" w:rsidRPr="008A7D65">
        <w:rPr>
          <w:rFonts w:ascii="Book Antiqua" w:hAnsi="Book Antiqua"/>
          <w:sz w:val="28"/>
          <w:szCs w:val="28"/>
        </w:rPr>
        <w:t xml:space="preserve">geteget dolgozott az ügyön, </w:t>
      </w:r>
      <w:r w:rsidR="004915D1" w:rsidRPr="008A7D65">
        <w:rPr>
          <w:rFonts w:ascii="Book Antiqua" w:hAnsi="Book Antiqua"/>
          <w:sz w:val="28"/>
          <w:szCs w:val="28"/>
        </w:rPr>
        <w:t>sokat</w:t>
      </w:r>
      <w:r w:rsidR="007A26AC" w:rsidRPr="008A7D65">
        <w:rPr>
          <w:rFonts w:ascii="Book Antiqua" w:hAnsi="Book Antiqua"/>
          <w:sz w:val="28"/>
          <w:szCs w:val="28"/>
        </w:rPr>
        <w:t xml:space="preserve"> utazott, </w:t>
      </w:r>
      <w:r w:rsidR="004D484D" w:rsidRPr="008A7D65">
        <w:rPr>
          <w:rFonts w:ascii="Book Antiqua" w:hAnsi="Book Antiqua"/>
          <w:sz w:val="28"/>
          <w:szCs w:val="28"/>
        </w:rPr>
        <w:t xml:space="preserve">adatokat </w:t>
      </w:r>
      <w:r w:rsidR="007A26AC" w:rsidRPr="008A7D65">
        <w:rPr>
          <w:rFonts w:ascii="Book Antiqua" w:hAnsi="Book Antiqua"/>
          <w:sz w:val="28"/>
          <w:szCs w:val="28"/>
        </w:rPr>
        <w:t>gyűjtött,</w:t>
      </w:r>
      <w:r w:rsidR="004D484D" w:rsidRPr="008A7D65">
        <w:rPr>
          <w:rFonts w:ascii="Book Antiqua" w:hAnsi="Book Antiqua"/>
          <w:sz w:val="28"/>
          <w:szCs w:val="28"/>
        </w:rPr>
        <w:t xml:space="preserve"> </w:t>
      </w:r>
      <w:r w:rsidR="000A113F" w:rsidRPr="008A7D65">
        <w:rPr>
          <w:rFonts w:ascii="Book Antiqua" w:hAnsi="Book Antiqua"/>
          <w:sz w:val="28"/>
          <w:szCs w:val="28"/>
        </w:rPr>
        <w:t>noha</w:t>
      </w:r>
      <w:r w:rsidR="004D484D" w:rsidRPr="008A7D65">
        <w:rPr>
          <w:rFonts w:ascii="Book Antiqua" w:hAnsi="Book Antiqua"/>
          <w:sz w:val="28"/>
          <w:szCs w:val="28"/>
        </w:rPr>
        <w:t xml:space="preserve"> </w:t>
      </w:r>
      <w:r w:rsidR="007A26AC" w:rsidRPr="008A7D65">
        <w:rPr>
          <w:rFonts w:ascii="Book Antiqua" w:hAnsi="Book Antiqua"/>
          <w:sz w:val="28"/>
          <w:szCs w:val="28"/>
        </w:rPr>
        <w:t>a kényes iratok meg</w:t>
      </w:r>
      <w:r>
        <w:rPr>
          <w:rFonts w:ascii="Book Antiqua" w:hAnsi="Book Antiqua"/>
          <w:sz w:val="28"/>
          <w:szCs w:val="28"/>
        </w:rPr>
        <w:t>-</w:t>
      </w:r>
      <w:r w:rsidR="007A26AC" w:rsidRPr="008A7D65">
        <w:rPr>
          <w:rFonts w:ascii="Book Antiqua" w:hAnsi="Book Antiqua"/>
          <w:sz w:val="28"/>
          <w:szCs w:val="28"/>
        </w:rPr>
        <w:t>tekintésére nem mindig</w:t>
      </w:r>
      <w:r w:rsidR="006E5896" w:rsidRPr="008A7D65">
        <w:rPr>
          <w:rFonts w:ascii="Book Antiqua" w:hAnsi="Book Antiqua"/>
          <w:sz w:val="28"/>
          <w:szCs w:val="28"/>
        </w:rPr>
        <w:t xml:space="preserve"> </w:t>
      </w:r>
      <w:r w:rsidR="007A26AC" w:rsidRPr="008A7D65">
        <w:rPr>
          <w:rFonts w:ascii="Book Antiqua" w:hAnsi="Book Antiqua"/>
          <w:sz w:val="28"/>
          <w:szCs w:val="28"/>
        </w:rPr>
        <w:t>tudott engedélyt sze</w:t>
      </w:r>
      <w:r>
        <w:rPr>
          <w:rFonts w:ascii="Book Antiqua" w:hAnsi="Book Antiqua"/>
          <w:sz w:val="28"/>
          <w:szCs w:val="28"/>
        </w:rPr>
        <w:t>-</w:t>
      </w:r>
      <w:r w:rsidR="007A26AC" w:rsidRPr="008A7D65">
        <w:rPr>
          <w:rFonts w:ascii="Book Antiqua" w:hAnsi="Book Antiqua"/>
          <w:sz w:val="28"/>
          <w:szCs w:val="28"/>
        </w:rPr>
        <w:t>rezni, az udvaroncok gáncsolták, mégis</w:t>
      </w:r>
      <w:r w:rsidR="008A7D65">
        <w:rPr>
          <w:rFonts w:ascii="Book Antiqua" w:hAnsi="Book Antiqua"/>
          <w:sz w:val="28"/>
          <w:szCs w:val="28"/>
        </w:rPr>
        <w:t xml:space="preserve"> rájött a Hasfelmetsző</w:t>
      </w:r>
      <w:r w:rsidR="00495266">
        <w:rPr>
          <w:rFonts w:ascii="Book Antiqua" w:hAnsi="Book Antiqua"/>
          <w:sz w:val="28"/>
          <w:szCs w:val="28"/>
        </w:rPr>
        <w:t xml:space="preserve"> </w:t>
      </w:r>
      <w:bookmarkStart w:id="0" w:name="_GoBack"/>
      <w:bookmarkEnd w:id="0"/>
      <w:r w:rsidR="004915D1" w:rsidRPr="008A7D65">
        <w:rPr>
          <w:rFonts w:ascii="Book Antiqua" w:hAnsi="Book Antiqua"/>
          <w:sz w:val="28"/>
          <w:szCs w:val="28"/>
        </w:rPr>
        <w:t>Jack-titokra.</w:t>
      </w:r>
      <w:r w:rsidR="004D484D" w:rsidRPr="008A7D65">
        <w:rPr>
          <w:rFonts w:ascii="Book Antiqua" w:hAnsi="Book Antiqua"/>
          <w:sz w:val="28"/>
          <w:szCs w:val="28"/>
        </w:rPr>
        <w:t xml:space="preserve"> Amit csupán a királynőnek, és annak is csak rettegve mer</w:t>
      </w:r>
      <w:r w:rsidR="000A113F" w:rsidRPr="008A7D65">
        <w:rPr>
          <w:rFonts w:ascii="Book Antiqua" w:hAnsi="Book Antiqua"/>
          <w:sz w:val="28"/>
          <w:szCs w:val="28"/>
        </w:rPr>
        <w:t>n</w:t>
      </w:r>
      <w:r w:rsidR="006E5896" w:rsidRPr="008A7D65">
        <w:rPr>
          <w:rFonts w:ascii="Book Antiqua" w:hAnsi="Book Antiqua"/>
          <w:sz w:val="28"/>
          <w:szCs w:val="28"/>
        </w:rPr>
        <w:t>e</w:t>
      </w:r>
      <w:r w:rsidR="004D484D" w:rsidRPr="008A7D65">
        <w:rPr>
          <w:rFonts w:ascii="Book Antiqua" w:hAnsi="Book Antiqua"/>
          <w:sz w:val="28"/>
          <w:szCs w:val="28"/>
        </w:rPr>
        <w:t xml:space="preserve"> feltárni.</w:t>
      </w:r>
    </w:p>
    <w:p w14:paraId="2ED223C7" w14:textId="1BD76676" w:rsidR="001D31A8" w:rsidRPr="008A7D65" w:rsidRDefault="004915D1" w:rsidP="008A7D65">
      <w:pPr>
        <w:spacing w:after="0" w:line="240" w:lineRule="auto"/>
        <w:ind w:firstLine="709"/>
        <w:jc w:val="both"/>
        <w:rPr>
          <w:rFonts w:ascii="Book Antiqua" w:hAnsi="Book Antiqua"/>
          <w:i/>
          <w:iCs/>
          <w:sz w:val="28"/>
          <w:szCs w:val="28"/>
        </w:rPr>
      </w:pPr>
      <w:r w:rsidRPr="008A7D65">
        <w:rPr>
          <w:rFonts w:ascii="Book Antiqua" w:hAnsi="Book Antiqua"/>
          <w:sz w:val="28"/>
          <w:szCs w:val="28"/>
        </w:rPr>
        <w:t>Hernádi,</w:t>
      </w:r>
      <w:r w:rsidR="004D484D" w:rsidRPr="008A7D65">
        <w:rPr>
          <w:rFonts w:ascii="Book Antiqua" w:hAnsi="Book Antiqua"/>
          <w:sz w:val="28"/>
          <w:szCs w:val="28"/>
        </w:rPr>
        <w:t xml:space="preserve"> </w:t>
      </w:r>
      <w:r w:rsidRPr="008A7D65">
        <w:rPr>
          <w:rFonts w:ascii="Book Antiqua" w:hAnsi="Book Antiqua"/>
          <w:sz w:val="28"/>
          <w:szCs w:val="28"/>
        </w:rPr>
        <w:t xml:space="preserve">akárcsak </w:t>
      </w:r>
      <w:r w:rsidRPr="008A7D65">
        <w:rPr>
          <w:rFonts w:ascii="Book Antiqua" w:hAnsi="Book Antiqua"/>
          <w:i/>
          <w:sz w:val="28"/>
          <w:szCs w:val="28"/>
        </w:rPr>
        <w:t>Poirot</w:t>
      </w:r>
      <w:r w:rsidR="004D484D" w:rsidRPr="008A7D65">
        <w:rPr>
          <w:rFonts w:ascii="Book Antiqua" w:hAnsi="Book Antiqua"/>
          <w:i/>
          <w:sz w:val="28"/>
          <w:szCs w:val="28"/>
        </w:rPr>
        <w:t xml:space="preserve"> </w:t>
      </w:r>
      <w:r w:rsidRPr="008A7D65">
        <w:rPr>
          <w:rFonts w:ascii="Book Antiqua" w:hAnsi="Book Antiqua"/>
          <w:sz w:val="28"/>
          <w:szCs w:val="28"/>
        </w:rPr>
        <w:t xml:space="preserve">a </w:t>
      </w:r>
      <w:r w:rsidR="004D484D" w:rsidRPr="008A7D65">
        <w:rPr>
          <w:rFonts w:ascii="Book Antiqua" w:hAnsi="Book Antiqua"/>
          <w:sz w:val="28"/>
          <w:szCs w:val="28"/>
        </w:rPr>
        <w:t>nyomozás</w:t>
      </w:r>
      <w:r w:rsidR="004A3A21" w:rsidRPr="008A7D65">
        <w:rPr>
          <w:rFonts w:ascii="Book Antiqua" w:hAnsi="Book Antiqua"/>
          <w:sz w:val="28"/>
          <w:szCs w:val="28"/>
        </w:rPr>
        <w:t xml:space="preserve"> </w:t>
      </w:r>
      <w:r w:rsidR="004D484D" w:rsidRPr="008A7D65">
        <w:rPr>
          <w:rFonts w:ascii="Book Antiqua" w:hAnsi="Book Antiqua"/>
          <w:sz w:val="28"/>
          <w:szCs w:val="28"/>
        </w:rPr>
        <w:t xml:space="preserve">végén </w:t>
      </w:r>
      <w:r w:rsidRPr="008A7D65">
        <w:rPr>
          <w:rFonts w:ascii="Book Antiqua" w:hAnsi="Book Antiqua"/>
          <w:sz w:val="28"/>
          <w:szCs w:val="28"/>
        </w:rPr>
        <w:t>fe</w:t>
      </w:r>
      <w:r w:rsidR="004D484D" w:rsidRPr="008A7D65">
        <w:rPr>
          <w:rFonts w:ascii="Book Antiqua" w:hAnsi="Book Antiqua"/>
          <w:sz w:val="28"/>
          <w:szCs w:val="28"/>
        </w:rPr>
        <w:t>dné fel</w:t>
      </w:r>
      <w:r w:rsidR="005A4EFA" w:rsidRPr="008A7D65">
        <w:rPr>
          <w:rFonts w:ascii="Book Antiqua" w:hAnsi="Book Antiqua"/>
          <w:sz w:val="28"/>
          <w:szCs w:val="28"/>
        </w:rPr>
        <w:t xml:space="preserve"> </w:t>
      </w:r>
      <w:r w:rsidRPr="008A7D65">
        <w:rPr>
          <w:rFonts w:ascii="Book Antiqua" w:hAnsi="Book Antiqua"/>
          <w:sz w:val="28"/>
          <w:szCs w:val="28"/>
        </w:rPr>
        <w:t>a brutális gyilkosságok hátterét</w:t>
      </w:r>
      <w:r w:rsidR="008A7D65">
        <w:rPr>
          <w:rFonts w:ascii="Book Antiqua" w:hAnsi="Book Antiqua"/>
          <w:sz w:val="28"/>
          <w:szCs w:val="28"/>
        </w:rPr>
        <w:t>.</w:t>
      </w:r>
      <w:r w:rsidRPr="008A7D65">
        <w:rPr>
          <w:rFonts w:ascii="Book Antiqua" w:hAnsi="Book Antiqua"/>
          <w:sz w:val="28"/>
          <w:szCs w:val="28"/>
        </w:rPr>
        <w:t xml:space="preserve"> A szálak </w:t>
      </w:r>
      <w:r w:rsidR="004D484D" w:rsidRPr="008A7D65">
        <w:rPr>
          <w:rFonts w:ascii="Book Antiqua" w:hAnsi="Book Antiqua"/>
          <w:sz w:val="28"/>
          <w:szCs w:val="28"/>
        </w:rPr>
        <w:t>ugyanis a</w:t>
      </w:r>
      <w:r w:rsidRPr="008A7D65">
        <w:rPr>
          <w:rFonts w:ascii="Book Antiqua" w:hAnsi="Book Antiqua"/>
          <w:sz w:val="28"/>
          <w:szCs w:val="28"/>
        </w:rPr>
        <w:t xml:space="preserve"> legfelsőbb körökig vezetnek, egészen Viktória trónjáig. Hasfelmetsző Jack nem</w:t>
      </w:r>
      <w:r w:rsidR="004D484D" w:rsidRPr="008A7D65">
        <w:rPr>
          <w:rFonts w:ascii="Book Antiqua" w:hAnsi="Book Antiqua"/>
          <w:sz w:val="28"/>
          <w:szCs w:val="28"/>
        </w:rPr>
        <w:t xml:space="preserve"> </w:t>
      </w:r>
      <w:r w:rsidRPr="008A7D65">
        <w:rPr>
          <w:rFonts w:ascii="Book Antiqua" w:hAnsi="Book Antiqua"/>
          <w:sz w:val="28"/>
          <w:szCs w:val="28"/>
        </w:rPr>
        <w:t>létezett, a gyilkosságok az Edward-féle liberális élet elszabadulásának megfékezését, az örökös veszélyhelyzet fenntartásá</w:t>
      </w:r>
      <w:r w:rsidR="00802F25" w:rsidRPr="008A7D65">
        <w:rPr>
          <w:rFonts w:ascii="Book Antiqua" w:hAnsi="Book Antiqua"/>
          <w:sz w:val="28"/>
          <w:szCs w:val="28"/>
        </w:rPr>
        <w:t xml:space="preserve">t szolgálták. A megfélemlítést. Itt Hernádi már átmegy az </w:t>
      </w:r>
      <w:r w:rsidR="00802F25" w:rsidRPr="008A7D65">
        <w:rPr>
          <w:rFonts w:ascii="Book Antiqua" w:hAnsi="Book Antiqua"/>
          <w:i/>
          <w:sz w:val="28"/>
          <w:szCs w:val="28"/>
        </w:rPr>
        <w:t>egyszerű</w:t>
      </w:r>
      <w:r w:rsidR="008A7D65">
        <w:rPr>
          <w:rFonts w:ascii="Book Antiqua" w:hAnsi="Book Antiqua"/>
          <w:sz w:val="28"/>
          <w:szCs w:val="28"/>
        </w:rPr>
        <w:t xml:space="preserve"> </w:t>
      </w:r>
      <w:r w:rsidR="00802F25" w:rsidRPr="008A7D65">
        <w:rPr>
          <w:rFonts w:ascii="Book Antiqua" w:hAnsi="Book Antiqua"/>
          <w:sz w:val="28"/>
          <w:szCs w:val="28"/>
        </w:rPr>
        <w:t>krimiből a hatalom elkövette krimibe. Holmes magánkihallgatáson rettegve a rettenetes igazságtól, elmondja a királynőnek, hogy összefutottak kezébe</w:t>
      </w:r>
      <w:r w:rsidR="00741C5F" w:rsidRPr="008A7D65">
        <w:rPr>
          <w:rFonts w:ascii="Book Antiqua" w:hAnsi="Book Antiqua"/>
          <w:sz w:val="28"/>
          <w:szCs w:val="28"/>
        </w:rPr>
        <w:t>n</w:t>
      </w:r>
      <w:r w:rsidR="00802F25" w:rsidRPr="008A7D65">
        <w:rPr>
          <w:rFonts w:ascii="Book Antiqua" w:hAnsi="Book Antiqua"/>
          <w:sz w:val="28"/>
          <w:szCs w:val="28"/>
        </w:rPr>
        <w:t xml:space="preserve"> a szálak, már csak el kell utaznia Svájcba egy utolsó bizonyítéké</w:t>
      </w:r>
      <w:r w:rsidR="004A3A21" w:rsidRPr="008A7D65">
        <w:rPr>
          <w:rFonts w:ascii="Book Antiqua" w:hAnsi="Book Antiqua"/>
          <w:sz w:val="28"/>
          <w:szCs w:val="28"/>
        </w:rPr>
        <w:t>r</w:t>
      </w:r>
      <w:r w:rsidR="00802F25" w:rsidRPr="008A7D65">
        <w:rPr>
          <w:rFonts w:ascii="Book Antiqua" w:hAnsi="Book Antiqua"/>
          <w:sz w:val="28"/>
          <w:szCs w:val="28"/>
        </w:rPr>
        <w:t>t</w:t>
      </w:r>
      <w:r w:rsidR="005A4EFA" w:rsidRPr="008A7D65">
        <w:rPr>
          <w:rFonts w:ascii="Book Antiqua" w:hAnsi="Book Antiqua"/>
          <w:sz w:val="28"/>
          <w:szCs w:val="28"/>
        </w:rPr>
        <w:t>.</w:t>
      </w:r>
      <w:r w:rsidR="00802F25" w:rsidRPr="008A7D65">
        <w:rPr>
          <w:rFonts w:ascii="Book Antiqua" w:hAnsi="Book Antiqua"/>
          <w:sz w:val="28"/>
          <w:szCs w:val="28"/>
        </w:rPr>
        <w:t xml:space="preserve"> Viktória hálásan köszöni igyekezetét, biztatja az út</w:t>
      </w:r>
      <w:r w:rsidR="001D31A8" w:rsidRPr="008A7D65">
        <w:rPr>
          <w:rFonts w:ascii="Book Antiqua" w:hAnsi="Book Antiqua"/>
          <w:sz w:val="28"/>
          <w:szCs w:val="28"/>
        </w:rPr>
        <w:t>r</w:t>
      </w:r>
      <w:r w:rsidR="00802F25" w:rsidRPr="008A7D65">
        <w:rPr>
          <w:rFonts w:ascii="Book Antiqua" w:hAnsi="Book Antiqua"/>
          <w:sz w:val="28"/>
          <w:szCs w:val="28"/>
        </w:rPr>
        <w:t>a…</w:t>
      </w:r>
      <w:r w:rsidR="005A4EFA" w:rsidRPr="008A7D65">
        <w:rPr>
          <w:rFonts w:ascii="Book Antiqua" w:hAnsi="Book Antiqua"/>
          <w:sz w:val="28"/>
          <w:szCs w:val="28"/>
        </w:rPr>
        <w:t xml:space="preserve"> </w:t>
      </w:r>
      <w:r w:rsidR="00802F25" w:rsidRPr="008A7D65">
        <w:rPr>
          <w:rFonts w:ascii="Book Antiqua" w:hAnsi="Book Antiqua"/>
          <w:sz w:val="28"/>
          <w:szCs w:val="28"/>
        </w:rPr>
        <w:t>ami Holmes utolsó útja, mert a királynő embere már tudja</w:t>
      </w:r>
      <w:r w:rsidR="004F0144" w:rsidRPr="008A7D65">
        <w:rPr>
          <w:rFonts w:ascii="Book Antiqua" w:hAnsi="Book Antiqua"/>
          <w:sz w:val="28"/>
          <w:szCs w:val="28"/>
        </w:rPr>
        <w:t xml:space="preserve">, </w:t>
      </w:r>
      <w:r w:rsidR="00802F25" w:rsidRPr="008A7D65">
        <w:rPr>
          <w:rFonts w:ascii="Book Antiqua" w:hAnsi="Book Antiqua"/>
          <w:sz w:val="28"/>
          <w:szCs w:val="28"/>
        </w:rPr>
        <w:t>mit tegyen.</w:t>
      </w:r>
      <w:r w:rsidR="008A7D65">
        <w:rPr>
          <w:rFonts w:ascii="Book Antiqua" w:hAnsi="Book Antiqua"/>
          <w:sz w:val="28"/>
          <w:szCs w:val="28"/>
        </w:rPr>
        <w:t xml:space="preserve"> Edward </w:t>
      </w:r>
      <w:r w:rsidR="001D31A8" w:rsidRPr="008A7D65">
        <w:rPr>
          <w:rFonts w:ascii="Book Antiqua" w:hAnsi="Book Antiqua"/>
          <w:sz w:val="28"/>
          <w:szCs w:val="28"/>
        </w:rPr>
        <w:t>felelősségre vonja anyját</w:t>
      </w:r>
      <w:r w:rsidR="004F0144" w:rsidRPr="008A7D65">
        <w:rPr>
          <w:rFonts w:ascii="Book Antiqua" w:hAnsi="Book Antiqua"/>
          <w:sz w:val="28"/>
          <w:szCs w:val="28"/>
        </w:rPr>
        <w:t xml:space="preserve"> </w:t>
      </w:r>
      <w:r w:rsidR="001D31A8" w:rsidRPr="008A7D65">
        <w:rPr>
          <w:rFonts w:ascii="Book Antiqua" w:hAnsi="Book Antiqua"/>
          <w:sz w:val="28"/>
          <w:szCs w:val="28"/>
        </w:rPr>
        <w:t>Holmes meggyilkoltatás</w:t>
      </w:r>
      <w:r w:rsidR="004F0144" w:rsidRPr="008A7D65">
        <w:rPr>
          <w:rFonts w:ascii="Book Antiqua" w:hAnsi="Book Antiqua"/>
          <w:sz w:val="28"/>
          <w:szCs w:val="28"/>
        </w:rPr>
        <w:t xml:space="preserve">a miatt, és </w:t>
      </w:r>
      <w:r w:rsidR="007E10A6" w:rsidRPr="008A7D65">
        <w:rPr>
          <w:rFonts w:ascii="Book Antiqua" w:hAnsi="Book Antiqua"/>
          <w:sz w:val="28"/>
          <w:szCs w:val="28"/>
        </w:rPr>
        <w:t xml:space="preserve">mindenért, amit megtudott.  </w:t>
      </w:r>
      <w:r w:rsidR="007E10A6" w:rsidRPr="008A7D65">
        <w:rPr>
          <w:rFonts w:ascii="Book Antiqua" w:hAnsi="Book Antiqua"/>
          <w:i/>
          <w:sz w:val="28"/>
          <w:szCs w:val="28"/>
        </w:rPr>
        <w:t>Magyarázd meg nekem, miért csináltátok? – Mit,</w:t>
      </w:r>
      <w:r w:rsidR="005A4EFA" w:rsidRPr="008A7D65">
        <w:rPr>
          <w:rFonts w:ascii="Book Antiqua" w:hAnsi="Book Antiqua"/>
          <w:i/>
          <w:sz w:val="28"/>
          <w:szCs w:val="28"/>
        </w:rPr>
        <w:t xml:space="preserve"> </w:t>
      </w:r>
      <w:r w:rsidR="007E10A6" w:rsidRPr="008A7D65">
        <w:rPr>
          <w:rFonts w:ascii="Book Antiqua" w:hAnsi="Book Antiqua"/>
          <w:i/>
          <w:sz w:val="28"/>
          <w:szCs w:val="28"/>
        </w:rPr>
        <w:t>fiam?</w:t>
      </w:r>
      <w:r w:rsidR="008A7D65">
        <w:rPr>
          <w:rFonts w:ascii="Book Antiqua" w:hAnsi="Book Antiqua"/>
          <w:i/>
          <w:sz w:val="28"/>
          <w:szCs w:val="28"/>
        </w:rPr>
        <w:t xml:space="preserve"> </w:t>
      </w:r>
      <w:r w:rsidR="00C706C9" w:rsidRPr="008A7D65">
        <w:rPr>
          <w:rFonts w:ascii="Book Antiqua" w:hAnsi="Book Antiqua"/>
          <w:i/>
          <w:sz w:val="28"/>
          <w:szCs w:val="28"/>
        </w:rPr>
        <w:t>–</w:t>
      </w:r>
      <w:r w:rsidR="007E10A6" w:rsidRPr="008A7D65">
        <w:rPr>
          <w:rFonts w:ascii="Book Antiqua" w:hAnsi="Book Antiqua"/>
          <w:i/>
          <w:sz w:val="28"/>
          <w:szCs w:val="28"/>
        </w:rPr>
        <w:t xml:space="preserve"> M</w:t>
      </w:r>
      <w:r w:rsidR="005A4EFA" w:rsidRPr="008A7D65">
        <w:rPr>
          <w:rFonts w:ascii="Book Antiqua" w:hAnsi="Book Antiqua"/>
          <w:i/>
          <w:sz w:val="28"/>
          <w:szCs w:val="28"/>
        </w:rPr>
        <w:t>i</w:t>
      </w:r>
      <w:r w:rsidR="007E10A6" w:rsidRPr="008A7D65">
        <w:rPr>
          <w:rFonts w:ascii="Book Antiqua" w:hAnsi="Book Antiqua"/>
          <w:i/>
          <w:sz w:val="28"/>
          <w:szCs w:val="28"/>
        </w:rPr>
        <w:t>ért beleztétek ki azt a kilenc szerencsétlen kurv</w:t>
      </w:r>
      <w:r w:rsidR="005A4EFA" w:rsidRPr="008A7D65">
        <w:rPr>
          <w:rFonts w:ascii="Book Antiqua" w:hAnsi="Book Antiqua"/>
          <w:i/>
          <w:sz w:val="28"/>
          <w:szCs w:val="28"/>
        </w:rPr>
        <w:t xml:space="preserve">át? </w:t>
      </w:r>
      <w:r w:rsidR="007E10A6" w:rsidRPr="008A7D65">
        <w:rPr>
          <w:rFonts w:ascii="Book Antiqua" w:hAnsi="Book Antiqua"/>
          <w:i/>
          <w:sz w:val="28"/>
          <w:szCs w:val="28"/>
        </w:rPr>
        <w:t xml:space="preserve">Tudod, hogy ha a naptárban összekötöd </w:t>
      </w:r>
      <w:r w:rsidR="005A4EFA" w:rsidRPr="008A7D65">
        <w:rPr>
          <w:rFonts w:ascii="Book Antiqua" w:hAnsi="Book Antiqua"/>
          <w:i/>
          <w:iCs/>
          <w:sz w:val="28"/>
          <w:szCs w:val="28"/>
        </w:rPr>
        <w:t>a gyilkosságok</w:t>
      </w:r>
      <w:r w:rsidR="007E10A6" w:rsidRPr="008A7D65">
        <w:rPr>
          <w:rFonts w:ascii="Book Antiqua" w:hAnsi="Book Antiqua"/>
          <w:sz w:val="28"/>
          <w:szCs w:val="28"/>
        </w:rPr>
        <w:t xml:space="preserve"> </w:t>
      </w:r>
      <w:r w:rsidR="007E10A6" w:rsidRPr="008A7D65">
        <w:rPr>
          <w:rFonts w:ascii="Book Antiqua" w:hAnsi="Book Antiqua"/>
          <w:i/>
          <w:sz w:val="28"/>
          <w:szCs w:val="28"/>
        </w:rPr>
        <w:lastRenderedPageBreak/>
        <w:t>dátumát,</w:t>
      </w:r>
      <w:r w:rsidR="002B30D1" w:rsidRPr="008A7D65">
        <w:rPr>
          <w:rFonts w:ascii="Book Antiqua" w:hAnsi="Book Antiqua"/>
          <w:i/>
          <w:sz w:val="28"/>
          <w:szCs w:val="28"/>
        </w:rPr>
        <w:t xml:space="preserve"> akkor </w:t>
      </w:r>
      <w:r w:rsidR="007E10A6" w:rsidRPr="008A7D65">
        <w:rPr>
          <w:rFonts w:ascii="Book Antiqua" w:hAnsi="Book Antiqua"/>
          <w:i/>
          <w:sz w:val="28"/>
          <w:szCs w:val="28"/>
        </w:rPr>
        <w:t xml:space="preserve">egy nagy V betűt kapsz eredményül? – </w:t>
      </w:r>
      <w:r w:rsidR="002B30D1" w:rsidRPr="008A7D65">
        <w:rPr>
          <w:rFonts w:ascii="Book Antiqua" w:hAnsi="Book Antiqua"/>
          <w:i/>
          <w:sz w:val="28"/>
          <w:szCs w:val="28"/>
        </w:rPr>
        <w:t xml:space="preserve">Hát </w:t>
      </w:r>
      <w:r w:rsidR="007E10A6" w:rsidRPr="008A7D65">
        <w:rPr>
          <w:rFonts w:ascii="Book Antiqua" w:hAnsi="Book Antiqua"/>
          <w:i/>
          <w:sz w:val="28"/>
          <w:szCs w:val="28"/>
        </w:rPr>
        <w:t>Viktória győzelmet jelent,</w:t>
      </w:r>
      <w:r w:rsidR="00CD6195" w:rsidRPr="008A7D65">
        <w:rPr>
          <w:rFonts w:ascii="Book Antiqua" w:hAnsi="Book Antiqua"/>
          <w:i/>
          <w:sz w:val="28"/>
          <w:szCs w:val="28"/>
        </w:rPr>
        <w:t xml:space="preserve"> </w:t>
      </w:r>
      <w:r w:rsidR="007E10A6" w:rsidRPr="008A7D65">
        <w:rPr>
          <w:rFonts w:ascii="Book Antiqua" w:hAnsi="Book Antiqua"/>
          <w:i/>
          <w:sz w:val="28"/>
          <w:szCs w:val="28"/>
        </w:rPr>
        <w:t>nemde? – Zseniális ötlet volt, mama. Mindenki rettege</w:t>
      </w:r>
      <w:r w:rsidR="004A3A21" w:rsidRPr="008A7D65">
        <w:rPr>
          <w:rFonts w:ascii="Book Antiqua" w:hAnsi="Book Antiqua"/>
          <w:i/>
          <w:sz w:val="28"/>
          <w:szCs w:val="28"/>
        </w:rPr>
        <w:t>t</w:t>
      </w:r>
      <w:r w:rsidR="007E10A6" w:rsidRPr="008A7D65">
        <w:rPr>
          <w:rFonts w:ascii="Book Antiqua" w:hAnsi="Book Antiqua"/>
          <w:i/>
          <w:sz w:val="28"/>
          <w:szCs w:val="28"/>
        </w:rPr>
        <w:t>t, nem mertek kimenni az utcára… több törvényes, rendeleted lett hirtelenjében</w:t>
      </w:r>
      <w:r w:rsidR="008A7D65">
        <w:rPr>
          <w:rFonts w:ascii="Book Antiqua" w:hAnsi="Book Antiqua"/>
          <w:i/>
          <w:sz w:val="28"/>
          <w:szCs w:val="28"/>
        </w:rPr>
        <w:t>, mint amennyid a Hasfelmetsző megjelenése előtt volt…</w:t>
      </w:r>
    </w:p>
    <w:p w14:paraId="4EB34D67" w14:textId="051F6378" w:rsidR="00CD6195" w:rsidRPr="008A7D65" w:rsidRDefault="006A69BA" w:rsidP="008A7D65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6A69BA">
        <w:rPr>
          <w:rFonts w:ascii="Book Antiqua" w:hAnsi="Book Antiqua"/>
          <w:noProof/>
          <w:sz w:val="28"/>
          <w:szCs w:val="28"/>
          <w:lang w:eastAsia="hu-HU"/>
        </w:rPr>
        <w:drawing>
          <wp:anchor distT="0" distB="0" distL="114300" distR="114300" simplePos="0" relativeHeight="251667456" behindDoc="0" locked="0" layoutInCell="1" allowOverlap="1" wp14:anchorId="46485E92" wp14:editId="65DA5E29">
            <wp:simplePos x="0" y="0"/>
            <wp:positionH relativeFrom="column">
              <wp:posOffset>-4445</wp:posOffset>
            </wp:positionH>
            <wp:positionV relativeFrom="paragraph">
              <wp:posOffset>90805</wp:posOffset>
            </wp:positionV>
            <wp:extent cx="2354580" cy="1771650"/>
            <wp:effectExtent l="0" t="0" r="7620" b="0"/>
            <wp:wrapSquare wrapText="bothSides"/>
            <wp:docPr id="5" name="Kép 5" descr="C:\Users\Otthon\Desktop\94kézirat\hernádi\hasfel jobba ga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tthon\Desktop\94kézirat\hernádi\hasfel jobba gab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195" w:rsidRPr="008A7D65">
        <w:rPr>
          <w:rFonts w:ascii="Book Antiqua" w:hAnsi="Book Antiqua"/>
          <w:sz w:val="28"/>
          <w:szCs w:val="28"/>
        </w:rPr>
        <w:t>Viktória le akarja tartóztatni a fiát, de az már megszervezte a puccsot, a királynő a megrázkódtatásról agyvérzést kap, Edward a szélütött, bén</w:t>
      </w:r>
      <w:r w:rsidR="00D773CE" w:rsidRPr="008A7D65">
        <w:rPr>
          <w:rFonts w:ascii="Book Antiqua" w:hAnsi="Book Antiqua"/>
          <w:sz w:val="28"/>
          <w:szCs w:val="28"/>
        </w:rPr>
        <w:t xml:space="preserve">a, akarattalan </w:t>
      </w:r>
      <w:r w:rsidR="00CD6195" w:rsidRPr="008A7D65">
        <w:rPr>
          <w:rFonts w:ascii="Book Antiqua" w:hAnsi="Book Antiqua"/>
          <w:sz w:val="28"/>
          <w:szCs w:val="28"/>
        </w:rPr>
        <w:t xml:space="preserve">Viktória kezét vezetve aláíratja a sebtében </w:t>
      </w:r>
      <w:r w:rsidR="00D773CE" w:rsidRPr="008A7D65">
        <w:rPr>
          <w:rFonts w:ascii="Book Antiqua" w:hAnsi="Book Antiqua"/>
          <w:sz w:val="28"/>
          <w:szCs w:val="28"/>
        </w:rPr>
        <w:t>kitalált és</w:t>
      </w:r>
      <w:r w:rsidR="000208C9" w:rsidRPr="008A7D65">
        <w:rPr>
          <w:rFonts w:ascii="Book Antiqua" w:hAnsi="Book Antiqua"/>
          <w:sz w:val="28"/>
          <w:szCs w:val="28"/>
        </w:rPr>
        <w:t xml:space="preserve"> Lord Selbo</w:t>
      </w:r>
      <w:r w:rsidR="002B30D1" w:rsidRPr="008A7D65">
        <w:rPr>
          <w:rFonts w:ascii="Book Antiqua" w:hAnsi="Book Antiqua"/>
          <w:sz w:val="28"/>
          <w:szCs w:val="28"/>
        </w:rPr>
        <w:t>r</w:t>
      </w:r>
      <w:r w:rsidR="000208C9" w:rsidRPr="008A7D65">
        <w:rPr>
          <w:rFonts w:ascii="Book Antiqua" w:hAnsi="Book Antiqua"/>
          <w:sz w:val="28"/>
          <w:szCs w:val="28"/>
        </w:rPr>
        <w:t>nnak</w:t>
      </w:r>
      <w:r w:rsidR="00CD6195" w:rsidRPr="008A7D65">
        <w:rPr>
          <w:rFonts w:ascii="Book Antiqua" w:hAnsi="Book Antiqua"/>
          <w:sz w:val="28"/>
          <w:szCs w:val="28"/>
        </w:rPr>
        <w:t xml:space="preserve"> lediktált</w:t>
      </w:r>
      <w:r w:rsidR="001547CF" w:rsidRPr="008A7D65">
        <w:rPr>
          <w:rFonts w:ascii="Book Antiqua" w:hAnsi="Book Antiqua"/>
          <w:sz w:val="28"/>
          <w:szCs w:val="28"/>
        </w:rPr>
        <w:t xml:space="preserve"> hamis</w:t>
      </w:r>
      <w:r w:rsidR="00CD6195" w:rsidRPr="008A7D65">
        <w:rPr>
          <w:rFonts w:ascii="Book Antiqua" w:hAnsi="Book Antiqua"/>
          <w:sz w:val="28"/>
          <w:szCs w:val="28"/>
        </w:rPr>
        <w:t xml:space="preserve"> végrendeletet, amiben </w:t>
      </w:r>
      <w:r w:rsidR="007A4EBD" w:rsidRPr="008A7D65">
        <w:rPr>
          <w:rFonts w:ascii="Book Antiqua" w:hAnsi="Book Antiqua"/>
          <w:sz w:val="28"/>
          <w:szCs w:val="28"/>
        </w:rPr>
        <w:t xml:space="preserve">a királynő </w:t>
      </w:r>
      <w:r w:rsidR="00CD6195" w:rsidRPr="008A7D65">
        <w:rPr>
          <w:rFonts w:ascii="Book Antiqua" w:hAnsi="Book Antiqua"/>
          <w:sz w:val="28"/>
          <w:szCs w:val="28"/>
        </w:rPr>
        <w:t>v</w:t>
      </w:r>
      <w:r w:rsidR="008A7D65">
        <w:rPr>
          <w:rFonts w:ascii="Book Antiqua" w:hAnsi="Book Antiqua"/>
          <w:sz w:val="28"/>
          <w:szCs w:val="28"/>
        </w:rPr>
        <w:t>issza</w:t>
      </w:r>
      <w:r>
        <w:rPr>
          <w:rFonts w:ascii="Book Antiqua" w:hAnsi="Book Antiqua"/>
          <w:sz w:val="28"/>
          <w:szCs w:val="28"/>
        </w:rPr>
        <w:t>-</w:t>
      </w:r>
      <w:r w:rsidR="008A7D65">
        <w:rPr>
          <w:rFonts w:ascii="Book Antiqua" w:hAnsi="Book Antiqua"/>
          <w:sz w:val="28"/>
          <w:szCs w:val="28"/>
        </w:rPr>
        <w:t xml:space="preserve">vonja rendelkezéseit, és a </w:t>
      </w:r>
      <w:r w:rsidR="00CD6195" w:rsidRPr="008A7D65">
        <w:rPr>
          <w:rFonts w:ascii="Book Antiqua" w:hAnsi="Book Antiqua"/>
          <w:sz w:val="28"/>
          <w:szCs w:val="28"/>
        </w:rPr>
        <w:t xml:space="preserve">fia javára lemond a trónról.  Immár VII. Edward </w:t>
      </w:r>
      <w:r w:rsidR="001547CF" w:rsidRPr="008A7D65">
        <w:rPr>
          <w:rFonts w:ascii="Book Antiqua" w:hAnsi="Book Antiqua"/>
          <w:sz w:val="28"/>
          <w:szCs w:val="28"/>
        </w:rPr>
        <w:t>megkezdheti uralkodását, de egy éles sikoly zavarja meg a pill</w:t>
      </w:r>
      <w:r w:rsidR="008A7D65">
        <w:rPr>
          <w:rFonts w:ascii="Book Antiqua" w:hAnsi="Book Antiqua"/>
          <w:sz w:val="28"/>
          <w:szCs w:val="28"/>
        </w:rPr>
        <w:t xml:space="preserve">anatot, riadtan jelentik, hogy </w:t>
      </w:r>
      <w:r w:rsidR="001547CF" w:rsidRPr="008A7D65">
        <w:rPr>
          <w:rFonts w:ascii="Book Antiqua" w:hAnsi="Book Antiqua"/>
          <w:sz w:val="28"/>
          <w:szCs w:val="28"/>
        </w:rPr>
        <w:t>Lady Selbornt a kertben best</w:t>
      </w:r>
      <w:r w:rsidR="008A7D65">
        <w:rPr>
          <w:rFonts w:ascii="Book Antiqua" w:hAnsi="Book Antiqua"/>
          <w:sz w:val="28"/>
          <w:szCs w:val="28"/>
        </w:rPr>
        <w:t>iálisan megölték és kibelezték…</w:t>
      </w:r>
    </w:p>
    <w:p w14:paraId="4FAD4687" w14:textId="263F8A30" w:rsidR="001547CF" w:rsidRPr="008A7D65" w:rsidRDefault="006A69BA" w:rsidP="008A7D65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6A69BA">
        <w:rPr>
          <w:rFonts w:ascii="Book Antiqua" w:hAnsi="Book Antiqua"/>
          <w:noProof/>
          <w:sz w:val="28"/>
          <w:szCs w:val="28"/>
          <w:lang w:eastAsia="hu-HU"/>
        </w:rPr>
        <w:drawing>
          <wp:anchor distT="0" distB="0" distL="114300" distR="114300" simplePos="0" relativeHeight="251669504" behindDoc="0" locked="0" layoutInCell="1" allowOverlap="1" wp14:anchorId="55FB3C88" wp14:editId="611F935D">
            <wp:simplePos x="0" y="0"/>
            <wp:positionH relativeFrom="column">
              <wp:posOffset>3548380</wp:posOffset>
            </wp:positionH>
            <wp:positionV relativeFrom="paragraph">
              <wp:posOffset>1349375</wp:posOffset>
            </wp:positionV>
            <wp:extent cx="2219325" cy="2550160"/>
            <wp:effectExtent l="0" t="0" r="9525" b="2540"/>
            <wp:wrapSquare wrapText="bothSides"/>
            <wp:docPr id="6" name="Kép 6" descr="C:\Users\Otthon\Desktop\94kézirat\hernádi\FOTO-cc19fe8f2099450b9c4ee1ce794b4b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tthon\Desktop\94kézirat\hernádi\FOTO-cc19fe8f2099450b9c4ee1ce794b4b1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33F6" w:rsidRPr="008A7D65">
        <w:rPr>
          <w:rFonts w:ascii="Book Antiqua" w:hAnsi="Book Antiqua"/>
          <w:sz w:val="28"/>
          <w:szCs w:val="28"/>
        </w:rPr>
        <w:t>A klasszikus krimiben a végén elvarrják a szálakat. Megvan a tettes, a többi a törvényszék dolga. De Hernádi darabjában az elvarr</w:t>
      </w:r>
      <w:r w:rsidR="008A7D65">
        <w:rPr>
          <w:rFonts w:ascii="Book Antiqua" w:hAnsi="Book Antiqua"/>
          <w:sz w:val="28"/>
          <w:szCs w:val="28"/>
        </w:rPr>
        <w:t>ott szál felszakad.</w:t>
      </w:r>
      <w:r w:rsidR="006233F6" w:rsidRPr="008A7D65">
        <w:rPr>
          <w:rFonts w:ascii="Book Antiqua" w:hAnsi="Book Antiqua"/>
          <w:sz w:val="28"/>
          <w:szCs w:val="28"/>
        </w:rPr>
        <w:t xml:space="preserve"> Itt már átfordul a műfaj az abszolút irodalomba. Kérdést dob fel, </w:t>
      </w:r>
      <w:r w:rsidR="0005003E" w:rsidRPr="008A7D65">
        <w:rPr>
          <w:rFonts w:ascii="Book Antiqua" w:hAnsi="Book Antiqua"/>
          <w:sz w:val="28"/>
          <w:szCs w:val="28"/>
        </w:rPr>
        <w:t>sőt kérdéseket</w:t>
      </w:r>
      <w:r w:rsidR="00B44DE4" w:rsidRPr="008A7D65">
        <w:rPr>
          <w:rFonts w:ascii="Book Antiqua" w:hAnsi="Book Antiqua"/>
          <w:sz w:val="28"/>
          <w:szCs w:val="28"/>
        </w:rPr>
        <w:t>.</w:t>
      </w:r>
      <w:r w:rsidR="00297347" w:rsidRPr="008A7D65">
        <w:rPr>
          <w:rFonts w:ascii="Book Antiqua" w:hAnsi="Book Antiqua"/>
          <w:sz w:val="28"/>
          <w:szCs w:val="28"/>
        </w:rPr>
        <w:t xml:space="preserve"> </w:t>
      </w:r>
      <w:r w:rsidR="004F6012" w:rsidRPr="008A7D65">
        <w:rPr>
          <w:rFonts w:ascii="Book Antiqua" w:hAnsi="Book Antiqua"/>
          <w:sz w:val="28"/>
          <w:szCs w:val="28"/>
        </w:rPr>
        <w:t>V</w:t>
      </w:r>
      <w:r w:rsidR="00D773CE" w:rsidRPr="008A7D65">
        <w:rPr>
          <w:rFonts w:ascii="Book Antiqua" w:hAnsi="Book Antiqua"/>
          <w:sz w:val="28"/>
          <w:szCs w:val="28"/>
        </w:rPr>
        <w:t xml:space="preserve">alójában ki </w:t>
      </w:r>
      <w:r w:rsidR="008A7D65">
        <w:rPr>
          <w:rFonts w:ascii="Book Antiqua" w:hAnsi="Book Antiqua"/>
          <w:sz w:val="28"/>
          <w:szCs w:val="28"/>
        </w:rPr>
        <w:t>volt Hasfelmetsző Jack?</w:t>
      </w:r>
      <w:r w:rsidR="00B44DE4" w:rsidRPr="008A7D65">
        <w:rPr>
          <w:rFonts w:ascii="Book Antiqua" w:hAnsi="Book Antiqua"/>
          <w:sz w:val="28"/>
          <w:szCs w:val="28"/>
        </w:rPr>
        <w:t xml:space="preserve"> </w:t>
      </w:r>
      <w:r w:rsidR="008A7D65">
        <w:rPr>
          <w:rFonts w:ascii="Book Antiqua" w:hAnsi="Book Antiqua"/>
          <w:sz w:val="28"/>
          <w:szCs w:val="28"/>
        </w:rPr>
        <w:t xml:space="preserve">Létezett-e egyáltalán? </w:t>
      </w:r>
      <w:r w:rsidR="00D773CE" w:rsidRPr="008A7D65">
        <w:rPr>
          <w:rFonts w:ascii="Book Antiqua" w:hAnsi="Book Antiqua"/>
          <w:sz w:val="28"/>
          <w:szCs w:val="28"/>
        </w:rPr>
        <w:t xml:space="preserve">Tényleg </w:t>
      </w:r>
      <w:r w:rsidR="008A7D65">
        <w:rPr>
          <w:rFonts w:ascii="Book Antiqua" w:hAnsi="Book Antiqua"/>
          <w:sz w:val="28"/>
          <w:szCs w:val="28"/>
        </w:rPr>
        <w:t xml:space="preserve">Viktória keze volt a dologban? </w:t>
      </w:r>
      <w:r w:rsidR="00B44DE4" w:rsidRPr="008A7D65">
        <w:rPr>
          <w:rFonts w:ascii="Book Antiqua" w:hAnsi="Book Antiqua"/>
          <w:sz w:val="28"/>
          <w:szCs w:val="28"/>
        </w:rPr>
        <w:t xml:space="preserve">Vagy Edward állt a gyilkosságok hátterében a hatalomátvétele érdekében? </w:t>
      </w:r>
      <w:r w:rsidR="004F6012" w:rsidRPr="008A7D65">
        <w:rPr>
          <w:rFonts w:ascii="Book Antiqua" w:hAnsi="Book Antiqua"/>
          <w:sz w:val="28"/>
          <w:szCs w:val="28"/>
        </w:rPr>
        <w:t>T</w:t>
      </w:r>
      <w:r w:rsidR="00D773CE" w:rsidRPr="008A7D65">
        <w:rPr>
          <w:rFonts w:ascii="Book Antiqua" w:hAnsi="Book Antiqua"/>
          <w:sz w:val="28"/>
          <w:szCs w:val="28"/>
        </w:rPr>
        <w:t>alán ezt a mos</w:t>
      </w:r>
      <w:r>
        <w:rPr>
          <w:rFonts w:ascii="Book Antiqua" w:hAnsi="Book Antiqua"/>
          <w:sz w:val="28"/>
          <w:szCs w:val="28"/>
        </w:rPr>
        <w:t>-</w:t>
      </w:r>
      <w:r w:rsidR="00D773CE" w:rsidRPr="008A7D65">
        <w:rPr>
          <w:rFonts w:ascii="Book Antiqua" w:hAnsi="Book Antiqua"/>
          <w:sz w:val="28"/>
          <w:szCs w:val="28"/>
        </w:rPr>
        <w:t xml:space="preserve">tani gyilkosságot már ő intézte? </w:t>
      </w:r>
      <w:r w:rsidR="00B44DE4" w:rsidRPr="008A7D65">
        <w:rPr>
          <w:rFonts w:ascii="Book Antiqua" w:hAnsi="Book Antiqua"/>
          <w:sz w:val="28"/>
          <w:szCs w:val="28"/>
        </w:rPr>
        <w:t xml:space="preserve"> És azért </w:t>
      </w:r>
      <w:r w:rsidR="00D773CE" w:rsidRPr="008A7D65">
        <w:rPr>
          <w:rFonts w:ascii="Book Antiqua" w:hAnsi="Book Antiqua"/>
          <w:sz w:val="28"/>
          <w:szCs w:val="28"/>
        </w:rPr>
        <w:t xml:space="preserve">tartja fenn a hiedelmet, </w:t>
      </w:r>
      <w:r w:rsidR="00B44DE4" w:rsidRPr="008A7D65">
        <w:rPr>
          <w:rFonts w:ascii="Book Antiqua" w:hAnsi="Book Antiqua"/>
          <w:sz w:val="28"/>
          <w:szCs w:val="28"/>
        </w:rPr>
        <w:t>hogy ne kelljen meg</w:t>
      </w:r>
      <w:r>
        <w:rPr>
          <w:rFonts w:ascii="Book Antiqua" w:hAnsi="Book Antiqua"/>
          <w:sz w:val="28"/>
          <w:szCs w:val="28"/>
        </w:rPr>
        <w:t>-</w:t>
      </w:r>
      <w:r w:rsidR="00B44DE4" w:rsidRPr="008A7D65">
        <w:rPr>
          <w:rFonts w:ascii="Book Antiqua" w:hAnsi="Book Antiqua"/>
          <w:sz w:val="28"/>
          <w:szCs w:val="28"/>
        </w:rPr>
        <w:t xml:space="preserve">valósítani liberális eszméit? </w:t>
      </w:r>
      <w:r w:rsidR="00D773CE" w:rsidRPr="008A7D65">
        <w:rPr>
          <w:rFonts w:ascii="Book Antiqua" w:hAnsi="Book Antiqua"/>
          <w:sz w:val="28"/>
          <w:szCs w:val="28"/>
        </w:rPr>
        <w:t xml:space="preserve"> Igazán </w:t>
      </w:r>
      <w:r w:rsidR="00B44DE4" w:rsidRPr="008A7D65">
        <w:rPr>
          <w:rFonts w:ascii="Book Antiqua" w:hAnsi="Book Antiqua"/>
          <w:sz w:val="28"/>
          <w:szCs w:val="28"/>
        </w:rPr>
        <w:t>van egy gyilkos, akit senki sem ismer, és akit kép</w:t>
      </w:r>
      <w:r>
        <w:rPr>
          <w:rFonts w:ascii="Book Antiqua" w:hAnsi="Book Antiqua"/>
          <w:sz w:val="28"/>
          <w:szCs w:val="28"/>
        </w:rPr>
        <w:t>-</w:t>
      </w:r>
      <w:r w:rsidR="00B44DE4" w:rsidRPr="008A7D65">
        <w:rPr>
          <w:rFonts w:ascii="Book Antiqua" w:hAnsi="Book Antiqua"/>
          <w:sz w:val="28"/>
          <w:szCs w:val="28"/>
        </w:rPr>
        <w:t xml:space="preserve">telenek voltak leleplezni? </w:t>
      </w:r>
    </w:p>
    <w:p w14:paraId="45778847" w14:textId="4FA1C72A" w:rsidR="00D773CE" w:rsidRPr="008A7D65" w:rsidRDefault="00D773CE" w:rsidP="008A7D65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8A7D65">
        <w:rPr>
          <w:rFonts w:ascii="Book Antiqua" w:hAnsi="Book Antiqua"/>
          <w:sz w:val="28"/>
          <w:szCs w:val="28"/>
        </w:rPr>
        <w:t xml:space="preserve">Hernádi élvezi, </w:t>
      </w:r>
      <w:r w:rsidR="008A7D65">
        <w:rPr>
          <w:rFonts w:ascii="Book Antiqua" w:hAnsi="Book Antiqua"/>
          <w:sz w:val="28"/>
          <w:szCs w:val="28"/>
        </w:rPr>
        <w:t>hogy találgatásokra</w:t>
      </w:r>
      <w:r w:rsidR="00B44DE4" w:rsidRPr="008A7D65">
        <w:rPr>
          <w:rFonts w:ascii="Book Antiqua" w:hAnsi="Book Antiqua"/>
          <w:sz w:val="28"/>
          <w:szCs w:val="28"/>
        </w:rPr>
        <w:t xml:space="preserve"> késztet. Tudjuk, ilyen volt. Szeretett meg</w:t>
      </w:r>
      <w:r w:rsidR="006A69BA">
        <w:rPr>
          <w:rFonts w:ascii="Book Antiqua" w:hAnsi="Book Antiqua"/>
          <w:sz w:val="28"/>
          <w:szCs w:val="28"/>
        </w:rPr>
        <w:t>-</w:t>
      </w:r>
      <w:r w:rsidR="00B44DE4" w:rsidRPr="008A7D65">
        <w:rPr>
          <w:rFonts w:ascii="Book Antiqua" w:hAnsi="Book Antiqua"/>
          <w:sz w:val="28"/>
          <w:szCs w:val="28"/>
        </w:rPr>
        <w:t>lepő kérdéseket feltenni,</w:t>
      </w:r>
      <w:r w:rsidRPr="008A7D65">
        <w:rPr>
          <w:rFonts w:ascii="Book Antiqua" w:hAnsi="Book Antiqua"/>
          <w:sz w:val="28"/>
          <w:szCs w:val="28"/>
        </w:rPr>
        <w:t xml:space="preserve"> szerette a rejtvé</w:t>
      </w:r>
      <w:r w:rsidR="006A69BA">
        <w:rPr>
          <w:rFonts w:ascii="Book Antiqua" w:hAnsi="Book Antiqua"/>
          <w:sz w:val="28"/>
          <w:szCs w:val="28"/>
        </w:rPr>
        <w:t>-</w:t>
      </w:r>
      <w:r w:rsidRPr="008A7D65">
        <w:rPr>
          <w:rFonts w:ascii="Book Antiqua" w:hAnsi="Book Antiqua"/>
          <w:sz w:val="28"/>
          <w:szCs w:val="28"/>
        </w:rPr>
        <w:t>nyeket, az abszurd helyzeteket, a meglepő fikciókat. Zseniális</w:t>
      </w:r>
      <w:r w:rsidR="00297347" w:rsidRPr="008A7D65">
        <w:rPr>
          <w:rFonts w:ascii="Book Antiqua" w:hAnsi="Book Antiqua"/>
          <w:sz w:val="28"/>
          <w:szCs w:val="28"/>
        </w:rPr>
        <w:t xml:space="preserve"> </w:t>
      </w:r>
      <w:r w:rsidRPr="008A7D65">
        <w:rPr>
          <w:rFonts w:ascii="Book Antiqua" w:hAnsi="Book Antiqua"/>
          <w:sz w:val="28"/>
          <w:szCs w:val="28"/>
        </w:rPr>
        <w:t>kombinációs képessége volt,</w:t>
      </w:r>
      <w:r w:rsidR="00297347" w:rsidRPr="008A7D65">
        <w:rPr>
          <w:rFonts w:ascii="Book Antiqua" w:hAnsi="Book Antiqua"/>
          <w:sz w:val="28"/>
          <w:szCs w:val="28"/>
        </w:rPr>
        <w:t xml:space="preserve"> </w:t>
      </w:r>
      <w:r w:rsidRPr="008A7D65">
        <w:rPr>
          <w:rFonts w:ascii="Book Antiqua" w:hAnsi="Book Antiqua"/>
          <w:sz w:val="28"/>
          <w:szCs w:val="28"/>
        </w:rPr>
        <w:t>olyan, mint a legj</w:t>
      </w:r>
      <w:r w:rsidR="008A7D65">
        <w:rPr>
          <w:rFonts w:ascii="Book Antiqua" w:hAnsi="Book Antiqua"/>
          <w:sz w:val="28"/>
          <w:szCs w:val="28"/>
        </w:rPr>
        <w:t xml:space="preserve">obb krimiszerzőknek. És persze </w:t>
      </w:r>
      <w:r w:rsidR="00B5473D" w:rsidRPr="008A7D65">
        <w:rPr>
          <w:rFonts w:ascii="Book Antiqua" w:hAnsi="Book Antiqua"/>
          <w:sz w:val="28"/>
          <w:szCs w:val="28"/>
        </w:rPr>
        <w:t xml:space="preserve">jó író volt, különleges tehetség. </w:t>
      </w:r>
    </w:p>
    <w:p w14:paraId="757FE89C" w14:textId="77777777" w:rsidR="001547CF" w:rsidRPr="008A7D65" w:rsidRDefault="001547CF" w:rsidP="008A7D65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</w:p>
    <w:p w14:paraId="470BA9C6" w14:textId="77777777" w:rsidR="001D31A8" w:rsidRPr="008A7D65" w:rsidRDefault="001D31A8" w:rsidP="008A7D65">
      <w:pPr>
        <w:spacing w:after="0" w:line="240" w:lineRule="auto"/>
        <w:ind w:firstLine="709"/>
        <w:jc w:val="both"/>
        <w:rPr>
          <w:rFonts w:ascii="Book Antiqua" w:hAnsi="Book Antiqua"/>
          <w:i/>
          <w:sz w:val="28"/>
          <w:szCs w:val="28"/>
        </w:rPr>
      </w:pPr>
      <w:r w:rsidRPr="008A7D65">
        <w:rPr>
          <w:rFonts w:ascii="Book Antiqua" w:hAnsi="Book Antiqua"/>
          <w:i/>
          <w:sz w:val="28"/>
          <w:szCs w:val="28"/>
        </w:rPr>
        <w:t xml:space="preserve"> </w:t>
      </w:r>
    </w:p>
    <w:sectPr w:rsidR="001D31A8" w:rsidRPr="008A7D65" w:rsidSect="00D04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F115F" w14:textId="77777777" w:rsidR="00553B60" w:rsidRDefault="00553B60" w:rsidP="008A7D65">
      <w:pPr>
        <w:spacing w:after="0" w:line="240" w:lineRule="auto"/>
      </w:pPr>
      <w:r>
        <w:separator/>
      </w:r>
    </w:p>
  </w:endnote>
  <w:endnote w:type="continuationSeparator" w:id="0">
    <w:p w14:paraId="05C76C78" w14:textId="77777777" w:rsidR="00553B60" w:rsidRDefault="00553B60" w:rsidP="008A7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998FE" w14:textId="77777777" w:rsidR="00553B60" w:rsidRDefault="00553B60" w:rsidP="008A7D65">
      <w:pPr>
        <w:spacing w:after="0" w:line="240" w:lineRule="auto"/>
      </w:pPr>
      <w:r>
        <w:separator/>
      </w:r>
    </w:p>
  </w:footnote>
  <w:footnote w:type="continuationSeparator" w:id="0">
    <w:p w14:paraId="72C7FF6F" w14:textId="77777777" w:rsidR="00553B60" w:rsidRDefault="00553B60" w:rsidP="008A7D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263"/>
    <w:rsid w:val="000208C9"/>
    <w:rsid w:val="0005003E"/>
    <w:rsid w:val="000A113F"/>
    <w:rsid w:val="001547CF"/>
    <w:rsid w:val="00165AE4"/>
    <w:rsid w:val="001D31A8"/>
    <w:rsid w:val="00216F97"/>
    <w:rsid w:val="0027100B"/>
    <w:rsid w:val="00297347"/>
    <w:rsid w:val="002B30D1"/>
    <w:rsid w:val="002D09FA"/>
    <w:rsid w:val="003D6B00"/>
    <w:rsid w:val="003E138B"/>
    <w:rsid w:val="004915D1"/>
    <w:rsid w:val="00495266"/>
    <w:rsid w:val="004A3A21"/>
    <w:rsid w:val="004D484D"/>
    <w:rsid w:val="004F0144"/>
    <w:rsid w:val="004F6012"/>
    <w:rsid w:val="00516D43"/>
    <w:rsid w:val="00553B60"/>
    <w:rsid w:val="00561245"/>
    <w:rsid w:val="005A4EFA"/>
    <w:rsid w:val="006233F6"/>
    <w:rsid w:val="00627A04"/>
    <w:rsid w:val="00647B15"/>
    <w:rsid w:val="006A69BA"/>
    <w:rsid w:val="006E5896"/>
    <w:rsid w:val="00741C5F"/>
    <w:rsid w:val="007A26AC"/>
    <w:rsid w:val="007A4EBD"/>
    <w:rsid w:val="007C0F4E"/>
    <w:rsid w:val="007E10A6"/>
    <w:rsid w:val="00802F25"/>
    <w:rsid w:val="008429C8"/>
    <w:rsid w:val="0085602B"/>
    <w:rsid w:val="00886F16"/>
    <w:rsid w:val="008A7D65"/>
    <w:rsid w:val="008B0046"/>
    <w:rsid w:val="008E1443"/>
    <w:rsid w:val="00966563"/>
    <w:rsid w:val="009C2414"/>
    <w:rsid w:val="009D33A5"/>
    <w:rsid w:val="00A008F2"/>
    <w:rsid w:val="00A86FFB"/>
    <w:rsid w:val="00A91B67"/>
    <w:rsid w:val="00AB2CC9"/>
    <w:rsid w:val="00AD0B0A"/>
    <w:rsid w:val="00B00C3B"/>
    <w:rsid w:val="00B44DE4"/>
    <w:rsid w:val="00B5473D"/>
    <w:rsid w:val="00BA2FD1"/>
    <w:rsid w:val="00C10263"/>
    <w:rsid w:val="00C7012B"/>
    <w:rsid w:val="00C706C9"/>
    <w:rsid w:val="00C82C60"/>
    <w:rsid w:val="00C876DD"/>
    <w:rsid w:val="00CD6195"/>
    <w:rsid w:val="00CF2801"/>
    <w:rsid w:val="00D04DB2"/>
    <w:rsid w:val="00D773CE"/>
    <w:rsid w:val="00DF0FB6"/>
    <w:rsid w:val="00E31F84"/>
    <w:rsid w:val="00E33F2E"/>
    <w:rsid w:val="00E666FE"/>
    <w:rsid w:val="00F650A7"/>
    <w:rsid w:val="00F9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B634"/>
  <w15:docId w15:val="{05F47B98-DEBF-4856-B390-922B4292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04DB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A7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A7D65"/>
  </w:style>
  <w:style w:type="paragraph" w:styleId="llb">
    <w:name w:val="footer"/>
    <w:basedOn w:val="Norml"/>
    <w:link w:val="llbChar"/>
    <w:uiPriority w:val="99"/>
    <w:unhideWhenUsed/>
    <w:rsid w:val="008A7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A7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734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</dc:creator>
  <cp:lastModifiedBy>Otthon</cp:lastModifiedBy>
  <cp:revision>2</cp:revision>
  <dcterms:created xsi:type="dcterms:W3CDTF">2026-08-03T08:57:00Z</dcterms:created>
  <dcterms:modified xsi:type="dcterms:W3CDTF">2026-08-03T08:57:00Z</dcterms:modified>
</cp:coreProperties>
</file>